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E7E0A8" w14:textId="38C2FEB2" w:rsidR="00F12C76" w:rsidRPr="00F01ABC" w:rsidRDefault="00F01ABC" w:rsidP="00C3011E">
      <w:pPr>
        <w:spacing w:after="0" w:line="276" w:lineRule="auto"/>
        <w:jc w:val="center"/>
        <w:rPr>
          <w:rStyle w:val="ac"/>
          <w:b w:val="0"/>
          <w:bCs w:val="0"/>
          <w:szCs w:val="28"/>
          <w:lang w:val="en-US"/>
        </w:rPr>
      </w:pPr>
      <w:r w:rsidRPr="00F01ABC">
        <w:rPr>
          <w:rStyle w:val="ac"/>
          <w:b w:val="0"/>
          <w:bCs w:val="0"/>
          <w:szCs w:val="28"/>
          <w:lang w:val="en-US"/>
        </w:rPr>
        <w:t xml:space="preserve">Final tasks for </w:t>
      </w:r>
      <w:r>
        <w:rPr>
          <w:rStyle w:val="ac"/>
          <w:b w:val="0"/>
          <w:bCs w:val="0"/>
          <w:szCs w:val="28"/>
          <w:lang w:val="en-US"/>
        </w:rPr>
        <w:t xml:space="preserve">the </w:t>
      </w:r>
      <w:proofErr w:type="gramStart"/>
      <w:r>
        <w:rPr>
          <w:rStyle w:val="ac"/>
          <w:b w:val="0"/>
          <w:bCs w:val="0"/>
          <w:szCs w:val="28"/>
          <w:lang w:val="en-US"/>
        </w:rPr>
        <w:t>4</w:t>
      </w:r>
      <w:r w:rsidRPr="00F01ABC">
        <w:rPr>
          <w:rStyle w:val="ac"/>
          <w:b w:val="0"/>
          <w:bCs w:val="0"/>
          <w:szCs w:val="28"/>
          <w:vertAlign w:val="superscript"/>
          <w:lang w:val="en-US"/>
        </w:rPr>
        <w:t>th</w:t>
      </w:r>
      <w:proofErr w:type="gramEnd"/>
      <w:r>
        <w:rPr>
          <w:rStyle w:val="ac"/>
          <w:b w:val="0"/>
          <w:bCs w:val="0"/>
          <w:szCs w:val="28"/>
          <w:lang w:val="en-US"/>
        </w:rPr>
        <w:t xml:space="preserve"> course </w:t>
      </w:r>
      <w:r w:rsidRPr="00F01ABC">
        <w:rPr>
          <w:rStyle w:val="ac"/>
          <w:b w:val="0"/>
          <w:bCs w:val="0"/>
          <w:szCs w:val="28"/>
          <w:lang w:val="en-US"/>
        </w:rPr>
        <w:t xml:space="preserve">students on </w:t>
      </w:r>
      <w:r>
        <w:rPr>
          <w:rStyle w:val="ac"/>
          <w:b w:val="0"/>
          <w:bCs w:val="0"/>
          <w:szCs w:val="28"/>
          <w:lang w:val="en-US"/>
        </w:rPr>
        <w:t>“</w:t>
      </w:r>
      <w:r w:rsidR="00AA1AB2" w:rsidRPr="00AA1AB2">
        <w:rPr>
          <w:rStyle w:val="ac"/>
          <w:b w:val="0"/>
          <w:szCs w:val="28"/>
          <w:lang w:val="en-US"/>
        </w:rPr>
        <w:t>Innovative Pedagogical Technologies in E</w:t>
      </w:r>
      <w:r w:rsidR="00AA1AB2">
        <w:rPr>
          <w:rStyle w:val="ac"/>
          <w:b w:val="0"/>
          <w:szCs w:val="28"/>
          <w:lang w:val="en-US"/>
        </w:rPr>
        <w:t xml:space="preserve">nglish </w:t>
      </w:r>
      <w:r w:rsidR="00AA1AB2" w:rsidRPr="00AA1AB2">
        <w:rPr>
          <w:rStyle w:val="ac"/>
          <w:b w:val="0"/>
          <w:szCs w:val="28"/>
          <w:lang w:val="en-US"/>
        </w:rPr>
        <w:t>L</w:t>
      </w:r>
      <w:r w:rsidR="00AA1AB2">
        <w:rPr>
          <w:rStyle w:val="ac"/>
          <w:b w:val="0"/>
          <w:szCs w:val="28"/>
          <w:lang w:val="en-US"/>
        </w:rPr>
        <w:t xml:space="preserve">anguage </w:t>
      </w:r>
      <w:r w:rsidR="00AA1AB2" w:rsidRPr="00AA1AB2">
        <w:rPr>
          <w:rStyle w:val="ac"/>
          <w:b w:val="0"/>
          <w:szCs w:val="28"/>
          <w:lang w:val="en-US"/>
        </w:rPr>
        <w:t>T</w:t>
      </w:r>
      <w:r w:rsidR="00AA1AB2">
        <w:rPr>
          <w:rStyle w:val="ac"/>
          <w:b w:val="0"/>
          <w:szCs w:val="28"/>
          <w:lang w:val="en-US"/>
        </w:rPr>
        <w:t>eaching</w:t>
      </w:r>
      <w:r>
        <w:rPr>
          <w:rStyle w:val="ac"/>
          <w:b w:val="0"/>
          <w:bCs w:val="0"/>
          <w:szCs w:val="28"/>
          <w:lang w:val="en-US"/>
        </w:rPr>
        <w:t xml:space="preserve">” </w:t>
      </w:r>
    </w:p>
    <w:p w14:paraId="243A5069" w14:textId="77777777" w:rsidR="001F3BE0" w:rsidRDefault="001F3BE0" w:rsidP="00C3011E">
      <w:pPr>
        <w:spacing w:after="0" w:line="276" w:lineRule="auto"/>
        <w:jc w:val="both"/>
        <w:rPr>
          <w:lang w:val="en-US"/>
        </w:rPr>
      </w:pPr>
    </w:p>
    <w:p w14:paraId="5ED98F65" w14:textId="0334506C" w:rsidR="001F3BE0" w:rsidRDefault="001F3BE0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>
        <w:rPr>
          <w:b/>
          <w:bCs/>
          <w:lang w:val="en-US"/>
        </w:rPr>
        <w:t>Lecture</w:t>
      </w:r>
      <w:r w:rsidRPr="001F3BE0">
        <w:rPr>
          <w:b/>
          <w:bCs/>
          <w:lang w:val="en-US"/>
        </w:rPr>
        <w:t xml:space="preserve"> 1</w:t>
      </w:r>
      <w:r>
        <w:rPr>
          <w:b/>
          <w:bCs/>
          <w:lang w:val="en-US"/>
        </w:rPr>
        <w:t>.</w:t>
      </w:r>
      <w:r w:rsidRPr="001F3BE0">
        <w:rPr>
          <w:b/>
          <w:bCs/>
          <w:lang w:val="en-US"/>
        </w:rPr>
        <w:t xml:space="preserve"> </w:t>
      </w:r>
      <w:r w:rsidR="00C3132E" w:rsidRPr="00C3132E">
        <w:rPr>
          <w:rStyle w:val="ac"/>
          <w:szCs w:val="28"/>
          <w:lang w:val="en-US"/>
        </w:rPr>
        <w:t>Introduction: Goals, Tasks, and Importance of Innovative Pedagogical Technologies in ELT</w:t>
      </w:r>
    </w:p>
    <w:p w14:paraId="740531DE" w14:textId="77777777" w:rsidR="001F3BE0" w:rsidRPr="001F3BE0" w:rsidRDefault="001F3BE0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1E2ED8B3" w14:textId="77777777" w:rsidR="00C3132E" w:rsidRPr="00C3132E" w:rsidRDefault="00C3132E" w:rsidP="00C3132E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Write about the main goals of the course “Innovative Pedagogical Technologies in Teaching English.” (Lecture 1)</w:t>
      </w:r>
    </w:p>
    <w:p w14:paraId="4744B519" w14:textId="77777777" w:rsidR="00C3132E" w:rsidRPr="00C3132E" w:rsidRDefault="00C3132E" w:rsidP="00C3132E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Explain why innovation is important in modern English Language Teaching. (Lecture 1)</w:t>
      </w:r>
    </w:p>
    <w:p w14:paraId="2224FFD1" w14:textId="77777777" w:rsidR="00C3132E" w:rsidRPr="00C3132E" w:rsidRDefault="00C3132E" w:rsidP="00C3132E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Describe the key tasks of studying innovative pedagogical technologies in ELT. (Lecture 1)</w:t>
      </w:r>
    </w:p>
    <w:p w14:paraId="68968A7E" w14:textId="77777777" w:rsidR="00C3132E" w:rsidRPr="00C3132E" w:rsidRDefault="00C3132E" w:rsidP="00C3132E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Discuss how global educational changes influence the need for innovation in language teaching. (Lecture 1)</w:t>
      </w:r>
    </w:p>
    <w:p w14:paraId="693BAB36" w14:textId="77777777" w:rsidR="00C3132E" w:rsidRPr="00C3132E" w:rsidRDefault="00C3132E" w:rsidP="00C3132E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Write about the concept of pedagogical technology and its role in modern ELT. (Lecture 1)</w:t>
      </w:r>
    </w:p>
    <w:p w14:paraId="55522838" w14:textId="77777777" w:rsidR="00C3132E" w:rsidRPr="00C3132E" w:rsidRDefault="00C3132E" w:rsidP="00C3132E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Explain how innovative technologies help meet the needs of today’s learners. (Lecture 1)</w:t>
      </w:r>
    </w:p>
    <w:p w14:paraId="1733BD4D" w14:textId="77777777" w:rsidR="00C3132E" w:rsidRPr="00C3132E" w:rsidRDefault="00C3132E" w:rsidP="00C3132E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Describe examples of innovative approaches or tools mentioned in the lecture. (Lecture 1)</w:t>
      </w:r>
    </w:p>
    <w:p w14:paraId="7814679A" w14:textId="77777777" w:rsidR="00C3132E" w:rsidRPr="00C3132E" w:rsidRDefault="00C3132E" w:rsidP="00C3132E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Explain how innovations make lessons more engaging, productive, and meaningful. (Lecture 1)</w:t>
      </w:r>
    </w:p>
    <w:p w14:paraId="03B420DD" w14:textId="77777777" w:rsidR="00C3132E" w:rsidRPr="00C3132E" w:rsidRDefault="00C3132E" w:rsidP="00C3132E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Discuss the importance of understanding the contemporary educational context for using innovations effectively. (Lecture 1)</w:t>
      </w:r>
    </w:p>
    <w:p w14:paraId="4BF55F27" w14:textId="0E6E9A28" w:rsidR="001F3BE0" w:rsidRPr="00C3132E" w:rsidRDefault="00C3132E" w:rsidP="00C3132E">
      <w:pPr>
        <w:numPr>
          <w:ilvl w:val="0"/>
          <w:numId w:val="1"/>
        </w:numPr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Describe how the history of English language teaching methods helps us understand the development of innovative technologies. (Lecture 1)</w:t>
      </w:r>
      <w:r w:rsidR="001F3BE0" w:rsidRPr="00C3132E">
        <w:rPr>
          <w:lang w:val="en-US"/>
        </w:rPr>
        <w:t>)</w:t>
      </w:r>
    </w:p>
    <w:p w14:paraId="1F5041E6" w14:textId="0657063E" w:rsidR="001F3BE0" w:rsidRPr="00C3132E" w:rsidRDefault="001F3BE0" w:rsidP="00C3011E">
      <w:pPr>
        <w:spacing w:after="0" w:line="276" w:lineRule="auto"/>
        <w:jc w:val="both"/>
        <w:rPr>
          <w:lang w:val="en-US"/>
        </w:rPr>
      </w:pPr>
    </w:p>
    <w:p w14:paraId="64FCC927" w14:textId="43A41A7C" w:rsidR="001F3BE0" w:rsidRDefault="00B27DF2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1F3BE0">
        <w:rPr>
          <w:b/>
          <w:bCs/>
          <w:lang w:val="en-US"/>
        </w:rPr>
        <w:t>LECTURE</w:t>
      </w:r>
      <w:r w:rsidR="001F3BE0" w:rsidRPr="001F3BE0">
        <w:rPr>
          <w:b/>
          <w:bCs/>
          <w:lang w:val="en-US"/>
        </w:rPr>
        <w:t xml:space="preserve"> 2</w:t>
      </w:r>
      <w:r w:rsidR="001F3BE0">
        <w:rPr>
          <w:b/>
          <w:bCs/>
          <w:lang w:val="en-US"/>
        </w:rPr>
        <w:t xml:space="preserve">. </w:t>
      </w:r>
      <w:r w:rsidR="00C3132E" w:rsidRPr="00C3132E">
        <w:rPr>
          <w:rStyle w:val="ac"/>
          <w:szCs w:val="28"/>
          <w:lang w:val="en-US"/>
        </w:rPr>
        <w:t>Traditional vs. Innovative Models of Teaching English</w:t>
      </w:r>
    </w:p>
    <w:p w14:paraId="0924C7E3" w14:textId="77777777" w:rsidR="001F3BE0" w:rsidRPr="001F3BE0" w:rsidRDefault="001F3BE0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6A3AFC9B" w14:textId="1097DBA9" w:rsidR="00C3132E" w:rsidRPr="00C3132E" w:rsidRDefault="00C3132E" w:rsidP="00C3132E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Describe the main reasons why teachers compare traditional and innovative ELT models. (Lecture 2)</w:t>
      </w:r>
    </w:p>
    <w:p w14:paraId="73F9B859" w14:textId="6665A42E" w:rsidR="00C3132E" w:rsidRPr="00C3132E" w:rsidRDefault="00C3132E" w:rsidP="00C3132E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Explain several key characteristics of traditional English teaching models. (Lecture 2)</w:t>
      </w:r>
    </w:p>
    <w:p w14:paraId="4E2219B4" w14:textId="356AD6A3" w:rsidR="00C3132E" w:rsidRPr="00C3132E" w:rsidRDefault="00C3132E" w:rsidP="00C3132E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 xml:space="preserve">Describe the main limitations of traditional teaching approaches in ELT. </w:t>
      </w:r>
      <w:r>
        <w:rPr>
          <w:lang w:val="en-US"/>
        </w:rPr>
        <w:t xml:space="preserve"> </w:t>
      </w:r>
      <w:r w:rsidRPr="00C3132E">
        <w:rPr>
          <w:lang w:val="en-US"/>
        </w:rPr>
        <w:t>(Lecture 2)</w:t>
      </w:r>
    </w:p>
    <w:p w14:paraId="0D40F379" w14:textId="297FA6CC" w:rsidR="00C3132E" w:rsidRPr="00C3132E" w:rsidRDefault="00C3132E" w:rsidP="00C3132E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Write about the purpose of Grammar-Translation Method and its typical classroom activities. (Lecture 2)</w:t>
      </w:r>
    </w:p>
    <w:p w14:paraId="0FC91DB6" w14:textId="2CA9FE3B" w:rsidR="00C3132E" w:rsidRPr="00C3132E" w:rsidRDefault="00C3132E" w:rsidP="00C3132E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Describe how the Audio-Lingual Method teaches language and what skills it focuses on. (Lecture 2)</w:t>
      </w:r>
    </w:p>
    <w:p w14:paraId="31857DCC" w14:textId="75AC6A1A" w:rsidR="00C3132E" w:rsidRPr="00C3132E" w:rsidRDefault="00C3132E" w:rsidP="00C3132E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lastRenderedPageBreak/>
        <w:t>Explain what learner-centered learning means in innovative ELT models. (Lecture 2)</w:t>
      </w:r>
    </w:p>
    <w:p w14:paraId="6937DB2A" w14:textId="07FE2011" w:rsidR="00C3132E" w:rsidRPr="00C3132E" w:rsidRDefault="00C3132E" w:rsidP="00C3132E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Describe how ICT tools change modern English language teaching. (Lecture 2)</w:t>
      </w:r>
    </w:p>
    <w:p w14:paraId="1EDFD538" w14:textId="6D0FEDD0" w:rsidR="00C3132E" w:rsidRPr="00C3132E" w:rsidRDefault="00C3132E" w:rsidP="00C3132E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 xml:space="preserve">Write about the main features of competence-based education in ELT. </w:t>
      </w:r>
      <w:r>
        <w:rPr>
          <w:lang w:val="en-US"/>
        </w:rPr>
        <w:t xml:space="preserve">      </w:t>
      </w:r>
      <w:r w:rsidRPr="00C3132E">
        <w:rPr>
          <w:lang w:val="en-US"/>
        </w:rPr>
        <w:t>(Lecture 2)</w:t>
      </w:r>
    </w:p>
    <w:p w14:paraId="0C037B98" w14:textId="59F23A2C" w:rsidR="00C3132E" w:rsidRPr="00C3132E" w:rsidRDefault="00C3132E" w:rsidP="00C3132E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Explain how project-based or task-based learning supports language development. (Lecture 2)</w:t>
      </w:r>
    </w:p>
    <w:p w14:paraId="0993FC95" w14:textId="17232A3E" w:rsidR="001F3BE0" w:rsidRPr="00C3132E" w:rsidRDefault="00C3132E" w:rsidP="00C3132E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Describe the main differences between traditional and innovative ELT models in any three areas (for example: teacher role, methods, assessment). (Lecture 2)</w:t>
      </w:r>
    </w:p>
    <w:p w14:paraId="5346E80C" w14:textId="77777777" w:rsidR="00C3011E" w:rsidRPr="00C3132E" w:rsidRDefault="00C3011E" w:rsidP="00C3011E">
      <w:pPr>
        <w:spacing w:after="0" w:line="276" w:lineRule="auto"/>
        <w:ind w:left="426"/>
        <w:jc w:val="both"/>
        <w:rPr>
          <w:lang w:val="en-US"/>
        </w:rPr>
      </w:pPr>
    </w:p>
    <w:p w14:paraId="7546C5EA" w14:textId="4DC3CEE1" w:rsidR="001F3BE0" w:rsidRDefault="00B27DF2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1F3BE0">
        <w:rPr>
          <w:b/>
          <w:bCs/>
          <w:lang w:val="en-US"/>
        </w:rPr>
        <w:t>LECTURE</w:t>
      </w:r>
      <w:r w:rsidR="001F3BE0" w:rsidRPr="001F3BE0">
        <w:rPr>
          <w:b/>
          <w:bCs/>
          <w:lang w:val="en-US"/>
        </w:rPr>
        <w:t xml:space="preserve"> 3</w:t>
      </w:r>
      <w:r w:rsidR="001F3BE0">
        <w:rPr>
          <w:b/>
          <w:bCs/>
          <w:lang w:val="en-US"/>
        </w:rPr>
        <w:t xml:space="preserve">. </w:t>
      </w:r>
      <w:r w:rsidR="00C3132E" w:rsidRPr="00C3132E">
        <w:rPr>
          <w:rStyle w:val="ac"/>
          <w:szCs w:val="28"/>
          <w:lang w:val="en-US"/>
        </w:rPr>
        <w:t>Organizing ELT: From Explanation to Digital Demonstration</w:t>
      </w:r>
    </w:p>
    <w:p w14:paraId="68A7CAFC" w14:textId="77777777" w:rsidR="001F3BE0" w:rsidRPr="001F3BE0" w:rsidRDefault="001F3BE0" w:rsidP="00C3011E">
      <w:pPr>
        <w:spacing w:after="0" w:line="276" w:lineRule="auto"/>
        <w:jc w:val="both"/>
        <w:rPr>
          <w:b/>
          <w:bCs/>
          <w:lang w:val="en-US"/>
        </w:rPr>
      </w:pPr>
    </w:p>
    <w:p w14:paraId="64E55644" w14:textId="77777777" w:rsidR="00C3132E" w:rsidRPr="00C3132E" w:rsidRDefault="00C3132E" w:rsidP="00C3132E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Describe why the organization of an ELT lesson is important and how it influences student learning. (Lecture 3)</w:t>
      </w:r>
    </w:p>
    <w:p w14:paraId="152B18E3" w14:textId="77777777" w:rsidR="00C3132E" w:rsidRPr="00C3132E" w:rsidRDefault="00C3132E" w:rsidP="00C3132E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Explain how traditional explanation-based teaching was organized and why it often led to passive learning. (Lecture 3)</w:t>
      </w:r>
    </w:p>
    <w:p w14:paraId="461451DB" w14:textId="77777777" w:rsidR="00C3132E" w:rsidRPr="00C3132E" w:rsidRDefault="00C3132E" w:rsidP="00C3132E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Write about the transition from explanation to demonstration in ELT and what changes it brought to classroom practice. (Lecture 3)</w:t>
      </w:r>
    </w:p>
    <w:p w14:paraId="35C1DF25" w14:textId="77777777" w:rsidR="00C3132E" w:rsidRPr="00C3132E" w:rsidRDefault="00C3132E" w:rsidP="00C3132E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Discuss how interactive activities such as dialogues or role-plays support the shift toward demonstration. (Lecture 3)</w:t>
      </w:r>
    </w:p>
    <w:p w14:paraId="5F9A5220" w14:textId="77777777" w:rsidR="00C3132E" w:rsidRPr="00C3132E" w:rsidRDefault="00C3132E" w:rsidP="00C3132E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Describe how digital demonstration helps learners understand language concepts more clearly. (Lecture 3)</w:t>
      </w:r>
    </w:p>
    <w:p w14:paraId="3E495C6B" w14:textId="77777777" w:rsidR="00C3132E" w:rsidRPr="00C3132E" w:rsidRDefault="00C3132E" w:rsidP="00C3132E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Explain the teacher’s role in planning and organizing digital demonstrations in modern ELT. (Lecture 3)</w:t>
      </w:r>
    </w:p>
    <w:p w14:paraId="6FD1CF27" w14:textId="77777777" w:rsidR="00C3132E" w:rsidRPr="00C3132E" w:rsidRDefault="00C3132E" w:rsidP="00C3132E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Write about the advantages of using multimedia tools (videos, animations, simulations) for demonstrating language use. (Lecture 3)</w:t>
      </w:r>
    </w:p>
    <w:p w14:paraId="5DDD20EA" w14:textId="77777777" w:rsidR="00C3132E" w:rsidRPr="00C3132E" w:rsidRDefault="00C3132E" w:rsidP="00C3132E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Discuss how VR/AR technologies can create meaningful language-learning experiences. (Lecture 3)</w:t>
      </w:r>
    </w:p>
    <w:p w14:paraId="6E6C7786" w14:textId="77777777" w:rsidR="00C3132E" w:rsidRPr="00C3132E" w:rsidRDefault="00C3132E" w:rsidP="00C3132E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Explain the main differences between explanation and demonstration as organizational approaches in ELT. (Lecture 3)</w:t>
      </w:r>
    </w:p>
    <w:p w14:paraId="027F9ADB" w14:textId="6CDC5D8B" w:rsidR="001F3BE0" w:rsidRPr="00C3132E" w:rsidRDefault="00C3132E" w:rsidP="00C3132E">
      <w:pPr>
        <w:numPr>
          <w:ilvl w:val="0"/>
          <w:numId w:val="3"/>
        </w:numPr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Describe how explanation and demonstration can be combined in one lesson to improve learning outcomes. (Lecture 3</w:t>
      </w:r>
      <w:r w:rsidR="001F3BE0" w:rsidRPr="00C3132E">
        <w:rPr>
          <w:lang w:val="en-US"/>
        </w:rPr>
        <w:t>)</w:t>
      </w:r>
    </w:p>
    <w:p w14:paraId="746476F5" w14:textId="08232574" w:rsidR="001F3BE0" w:rsidRPr="00C3132E" w:rsidRDefault="001F3BE0" w:rsidP="00C3011E">
      <w:pPr>
        <w:spacing w:after="0" w:line="276" w:lineRule="auto"/>
        <w:jc w:val="both"/>
        <w:rPr>
          <w:lang w:val="en-US"/>
        </w:rPr>
      </w:pPr>
    </w:p>
    <w:p w14:paraId="4D348613" w14:textId="339416ED" w:rsidR="001F3BE0" w:rsidRDefault="00B27DF2" w:rsidP="00C3132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1F3BE0">
        <w:rPr>
          <w:b/>
          <w:bCs/>
          <w:lang w:val="en-US"/>
        </w:rPr>
        <w:t>LECTURE</w:t>
      </w:r>
      <w:r w:rsidR="001F3BE0" w:rsidRPr="001F3BE0">
        <w:rPr>
          <w:b/>
          <w:bCs/>
          <w:lang w:val="en-US"/>
        </w:rPr>
        <w:t xml:space="preserve"> 4</w:t>
      </w:r>
      <w:r w:rsidR="001F3BE0">
        <w:rPr>
          <w:b/>
          <w:bCs/>
          <w:lang w:val="en-US"/>
        </w:rPr>
        <w:t xml:space="preserve">. </w:t>
      </w:r>
      <w:r w:rsidR="00C3132E" w:rsidRPr="00C3132E">
        <w:rPr>
          <w:rStyle w:val="ac"/>
          <w:szCs w:val="28"/>
          <w:lang w:val="en-US"/>
        </w:rPr>
        <w:t xml:space="preserve">Emotional Intelligence in English Language Teaching </w:t>
      </w:r>
    </w:p>
    <w:p w14:paraId="6DB1CCDC" w14:textId="77777777" w:rsidR="001F3BE0" w:rsidRPr="001F3BE0" w:rsidRDefault="001F3BE0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334C4CBE" w14:textId="77777777" w:rsidR="00C3132E" w:rsidRPr="00C3132E" w:rsidRDefault="00C3132E" w:rsidP="00107D75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Explain why emotional intelligence is important in English language teaching. (Lecture 4)</w:t>
      </w:r>
    </w:p>
    <w:p w14:paraId="6988CFA7" w14:textId="77777777" w:rsidR="00C3132E" w:rsidRPr="00C3132E" w:rsidRDefault="00C3132E" w:rsidP="00107D75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Describe the main ideas of the theoretical foundations of emotional intelligence. (Lecture 4)</w:t>
      </w:r>
    </w:p>
    <w:p w14:paraId="6B620EB5" w14:textId="77777777" w:rsidR="00C3132E" w:rsidRPr="00C3132E" w:rsidRDefault="00C3132E" w:rsidP="00107D75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lastRenderedPageBreak/>
        <w:t>Write about the key components of emotional intelligence in the ELT classroom. (Lecture 4)</w:t>
      </w:r>
    </w:p>
    <w:p w14:paraId="10EBC99F" w14:textId="77777777" w:rsidR="00C3132E" w:rsidRPr="00C3132E" w:rsidRDefault="00C3132E" w:rsidP="00107D75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Explain how self-awareness helps learners during English lessons. (Lecture 4)</w:t>
      </w:r>
    </w:p>
    <w:p w14:paraId="39EA4F4D" w14:textId="77777777" w:rsidR="00C3132E" w:rsidRPr="00C3132E" w:rsidRDefault="00C3132E" w:rsidP="00107D75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Describe why self-regulation is important for both teachers and learners. (Lecture 4)</w:t>
      </w:r>
    </w:p>
    <w:p w14:paraId="79C846ED" w14:textId="77777777" w:rsidR="00C3132E" w:rsidRPr="00C3132E" w:rsidRDefault="00C3132E" w:rsidP="00107D75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Discuss the role of motivation as a part of emotional intelligence in language learning. (Lecture 4)</w:t>
      </w:r>
    </w:p>
    <w:p w14:paraId="63F53D71" w14:textId="77777777" w:rsidR="00C3132E" w:rsidRPr="00C3132E" w:rsidRDefault="00C3132E" w:rsidP="00107D75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Explain how empathy supports communication in multicultural English classrooms. (Lecture 4)</w:t>
      </w:r>
    </w:p>
    <w:p w14:paraId="6EF895F8" w14:textId="77777777" w:rsidR="00C3132E" w:rsidRPr="00C3132E" w:rsidRDefault="00C3132E" w:rsidP="00107D75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Describe how social skills influence group work and classroom interaction. (Lecture 4)</w:t>
      </w:r>
    </w:p>
    <w:p w14:paraId="3F6563AC" w14:textId="77777777" w:rsidR="00C3132E" w:rsidRPr="00C3132E" w:rsidRDefault="00C3132E" w:rsidP="00107D75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Explain how a teacher’s emotional intelligence shapes the classroom climate. (Lecture 4)</w:t>
      </w:r>
    </w:p>
    <w:p w14:paraId="51F2FD83" w14:textId="6C2032FC" w:rsidR="001F3BE0" w:rsidRPr="00107D75" w:rsidRDefault="00C3132E" w:rsidP="00107D75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lang w:val="en-US"/>
        </w:rPr>
      </w:pPr>
      <w:r w:rsidRPr="00C3132E">
        <w:rPr>
          <w:lang w:val="en-US"/>
        </w:rPr>
        <w:t>Discuss how emotional intelligence helps learners cope with language anxiety. (Lecture 4)</w:t>
      </w:r>
    </w:p>
    <w:p w14:paraId="71F45969" w14:textId="590D0FED" w:rsidR="001F3BE0" w:rsidRPr="00107D75" w:rsidRDefault="001F3BE0" w:rsidP="00C3011E">
      <w:pPr>
        <w:spacing w:after="0" w:line="276" w:lineRule="auto"/>
        <w:jc w:val="both"/>
        <w:rPr>
          <w:lang w:val="en-US"/>
        </w:rPr>
      </w:pPr>
    </w:p>
    <w:p w14:paraId="461714A5" w14:textId="7A4EAA6B" w:rsidR="001F3BE0" w:rsidRDefault="00B27DF2" w:rsidP="00107D75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1F3BE0">
        <w:rPr>
          <w:b/>
          <w:bCs/>
          <w:lang w:val="en-US"/>
        </w:rPr>
        <w:t>LECTURE</w:t>
      </w:r>
      <w:r w:rsidR="001F3BE0" w:rsidRPr="001F3BE0">
        <w:rPr>
          <w:b/>
          <w:bCs/>
          <w:lang w:val="en-US"/>
        </w:rPr>
        <w:t xml:space="preserve"> 5</w:t>
      </w:r>
      <w:r w:rsidR="001F3BE0">
        <w:rPr>
          <w:b/>
          <w:bCs/>
          <w:lang w:val="en-US"/>
        </w:rPr>
        <w:t xml:space="preserve">. </w:t>
      </w:r>
      <w:r w:rsidR="00107D75" w:rsidRPr="00107D75">
        <w:rPr>
          <w:rStyle w:val="ac"/>
          <w:szCs w:val="28"/>
          <w:lang w:val="en-US"/>
        </w:rPr>
        <w:t xml:space="preserve">Language and Culture Integration in ELT </w:t>
      </w:r>
    </w:p>
    <w:p w14:paraId="6C93CB92" w14:textId="77777777" w:rsidR="001F3BE0" w:rsidRPr="001F3BE0" w:rsidRDefault="001F3BE0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65AFA926" w14:textId="08579EFC" w:rsidR="00107D75" w:rsidRPr="00107D75" w:rsidRDefault="00107D75" w:rsidP="00107D75">
      <w:pPr>
        <w:numPr>
          <w:ilvl w:val="0"/>
          <w:numId w:val="5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>
        <w:rPr>
          <w:lang w:val="en-US"/>
        </w:rPr>
        <w:t xml:space="preserve"> </w:t>
      </w:r>
      <w:r w:rsidRPr="00107D75">
        <w:rPr>
          <w:lang w:val="en-US"/>
        </w:rPr>
        <w:t>Explain why understanding cultural norms is important for successful communication in ELT. (Lecture 5)</w:t>
      </w:r>
    </w:p>
    <w:p w14:paraId="546A8B12" w14:textId="227BB870" w:rsidR="00107D75" w:rsidRPr="00107D75" w:rsidRDefault="00107D75" w:rsidP="00107D75">
      <w:pPr>
        <w:numPr>
          <w:ilvl w:val="0"/>
          <w:numId w:val="5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>
        <w:rPr>
          <w:lang w:val="en-US"/>
        </w:rPr>
        <w:t xml:space="preserve"> </w:t>
      </w:r>
      <w:r w:rsidRPr="00107D75">
        <w:rPr>
          <w:lang w:val="en-US"/>
        </w:rPr>
        <w:t>Describe how sociolinguistic competence helps learners communicate appropriately in different social situations. (Lecture 5)</w:t>
      </w:r>
    </w:p>
    <w:p w14:paraId="63707E2D" w14:textId="7F5F5BF4" w:rsidR="00107D75" w:rsidRPr="00107D75" w:rsidRDefault="00107D75" w:rsidP="00107D75">
      <w:pPr>
        <w:numPr>
          <w:ilvl w:val="0"/>
          <w:numId w:val="5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>
        <w:rPr>
          <w:lang w:val="en-US"/>
        </w:rPr>
        <w:t xml:space="preserve"> </w:t>
      </w:r>
      <w:r w:rsidRPr="00107D75">
        <w:rPr>
          <w:lang w:val="en-US"/>
        </w:rPr>
        <w:t>Explain what intercultural awareness means in ELT and why it is essential for learners today. (Lecture 5)</w:t>
      </w:r>
    </w:p>
    <w:p w14:paraId="7F2BE5CD" w14:textId="00C1B64F" w:rsidR="00107D75" w:rsidRPr="00107D75" w:rsidRDefault="00107D75" w:rsidP="00107D75">
      <w:pPr>
        <w:numPr>
          <w:ilvl w:val="0"/>
          <w:numId w:val="5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>
        <w:rPr>
          <w:lang w:val="en-US"/>
        </w:rPr>
        <w:t xml:space="preserve"> </w:t>
      </w:r>
      <w:r w:rsidRPr="00107D75">
        <w:rPr>
          <w:lang w:val="en-US"/>
        </w:rPr>
        <w:t>Describe typical pragmatic challenges learners may face when communicating in English across cultures. (Lecture 5)</w:t>
      </w:r>
    </w:p>
    <w:p w14:paraId="11F1F9D7" w14:textId="19698937" w:rsidR="00107D75" w:rsidRPr="00107D75" w:rsidRDefault="00107D75" w:rsidP="00107D75">
      <w:pPr>
        <w:numPr>
          <w:ilvl w:val="0"/>
          <w:numId w:val="5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107D75">
        <w:rPr>
          <w:lang w:val="en-US"/>
        </w:rPr>
        <w:t xml:space="preserve"> Explain how discourse patterns differ across cultures and how this affects English language learning. (Lecture 5)</w:t>
      </w:r>
    </w:p>
    <w:p w14:paraId="2BDF7AFF" w14:textId="2501B56F" w:rsidR="00107D75" w:rsidRPr="00107D75" w:rsidRDefault="00107D75" w:rsidP="00107D75">
      <w:pPr>
        <w:numPr>
          <w:ilvl w:val="0"/>
          <w:numId w:val="5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107D75">
        <w:rPr>
          <w:lang w:val="en-US"/>
        </w:rPr>
        <w:t xml:space="preserve"> Describe how ICT resources can be used to introduce cultural content in English lessons. (Lecture 5)</w:t>
      </w:r>
    </w:p>
    <w:p w14:paraId="035039A1" w14:textId="763DA403" w:rsidR="00107D75" w:rsidRPr="00107D75" w:rsidRDefault="00107D75" w:rsidP="00107D75">
      <w:pPr>
        <w:numPr>
          <w:ilvl w:val="0"/>
          <w:numId w:val="5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107D75">
        <w:rPr>
          <w:lang w:val="en-US"/>
        </w:rPr>
        <w:t xml:space="preserve"> Explain how virtual exchanges help learners develop intercultural competence. (Lecture 5)</w:t>
      </w:r>
    </w:p>
    <w:p w14:paraId="4B634CFB" w14:textId="4FE94472" w:rsidR="00107D75" w:rsidRPr="00107D75" w:rsidRDefault="00107D75" w:rsidP="00107D75">
      <w:pPr>
        <w:numPr>
          <w:ilvl w:val="0"/>
          <w:numId w:val="5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107D75">
        <w:rPr>
          <w:lang w:val="en-US"/>
        </w:rPr>
        <w:t xml:space="preserve"> Describe how CLIL projects support both language learning and cultural understanding. (Lecture 5)</w:t>
      </w:r>
    </w:p>
    <w:p w14:paraId="2DCF2279" w14:textId="4EE894F3" w:rsidR="00107D75" w:rsidRPr="00107D75" w:rsidRDefault="00107D75" w:rsidP="00107D75">
      <w:pPr>
        <w:numPr>
          <w:ilvl w:val="0"/>
          <w:numId w:val="5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107D75">
        <w:rPr>
          <w:lang w:val="en-US"/>
        </w:rPr>
        <w:t xml:space="preserve"> Explain how digital storytelling can promote cultural reflection in ELT. (Lecture 5)</w:t>
      </w:r>
    </w:p>
    <w:p w14:paraId="6AD82D4D" w14:textId="3E0D6A08" w:rsidR="001F3BE0" w:rsidRPr="00107D75" w:rsidRDefault="00107D75" w:rsidP="00107D75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lang w:val="en-US"/>
        </w:rPr>
      </w:pPr>
      <w:r w:rsidRPr="00107D75">
        <w:rPr>
          <w:lang w:val="en-US"/>
        </w:rPr>
        <w:t xml:space="preserve"> Describe the main differences between language-only instruction and language-and-culture instruction. (Lecture 5)</w:t>
      </w:r>
    </w:p>
    <w:p w14:paraId="024EC1B0" w14:textId="7CF5991F" w:rsidR="001F3BE0" w:rsidRDefault="001F3BE0" w:rsidP="00C3011E">
      <w:pPr>
        <w:spacing w:after="0" w:line="276" w:lineRule="auto"/>
        <w:jc w:val="both"/>
        <w:rPr>
          <w:lang w:val="en-US"/>
        </w:rPr>
      </w:pPr>
    </w:p>
    <w:p w14:paraId="2BB1D712" w14:textId="77777777" w:rsidR="00AA1AB2" w:rsidRPr="00107D75" w:rsidRDefault="00AA1AB2" w:rsidP="00C3011E">
      <w:pPr>
        <w:spacing w:after="0" w:line="276" w:lineRule="auto"/>
        <w:jc w:val="both"/>
        <w:rPr>
          <w:lang w:val="en-US"/>
        </w:rPr>
      </w:pPr>
    </w:p>
    <w:p w14:paraId="226920D5" w14:textId="6508F970" w:rsidR="001F3BE0" w:rsidRDefault="00B27DF2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1F3BE0">
        <w:rPr>
          <w:b/>
          <w:bCs/>
          <w:lang w:val="en-US"/>
        </w:rPr>
        <w:lastRenderedPageBreak/>
        <w:t>LECTURE</w:t>
      </w:r>
      <w:r w:rsidR="001F3BE0" w:rsidRPr="001F3BE0">
        <w:rPr>
          <w:b/>
          <w:bCs/>
          <w:lang w:val="en-US"/>
        </w:rPr>
        <w:t xml:space="preserve"> 6</w:t>
      </w:r>
      <w:r w:rsidR="001F3BE0">
        <w:rPr>
          <w:b/>
          <w:bCs/>
          <w:lang w:val="en-US"/>
        </w:rPr>
        <w:t xml:space="preserve">. </w:t>
      </w:r>
      <w:r w:rsidR="00107D75" w:rsidRPr="00107D75">
        <w:rPr>
          <w:rStyle w:val="ac"/>
          <w:szCs w:val="28"/>
          <w:lang w:val="en-US"/>
        </w:rPr>
        <w:t>Learning Styles and Multiple Intelligences in Modern ELT</w:t>
      </w:r>
    </w:p>
    <w:p w14:paraId="20AB6DBE" w14:textId="77777777" w:rsidR="001F3BE0" w:rsidRPr="001F3BE0" w:rsidRDefault="001F3BE0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599F4A0F" w14:textId="77777777" w:rsidR="00B106E6" w:rsidRPr="00B106E6" w:rsidRDefault="00B106E6" w:rsidP="00B106E6">
      <w:pPr>
        <w:numPr>
          <w:ilvl w:val="0"/>
          <w:numId w:val="6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>Describe why understanding learning styles is important in modern English language teaching. (Lecture 6)</w:t>
      </w:r>
    </w:p>
    <w:p w14:paraId="5EB1ACE0" w14:textId="77777777" w:rsidR="00B106E6" w:rsidRPr="00B106E6" w:rsidRDefault="00B106E6" w:rsidP="00B106E6">
      <w:pPr>
        <w:numPr>
          <w:ilvl w:val="0"/>
          <w:numId w:val="6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>Explain the main ideas behind the theoretical foundations of learning styles and multiple intelligences. (Lecture 6)</w:t>
      </w:r>
    </w:p>
    <w:p w14:paraId="3B6956F5" w14:textId="77777777" w:rsidR="00B106E6" w:rsidRPr="00B106E6" w:rsidRDefault="00B106E6" w:rsidP="00B106E6">
      <w:pPr>
        <w:numPr>
          <w:ilvl w:val="0"/>
          <w:numId w:val="6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>Write about different types of learning styles commonly found in the ELT classroom and how they influence learning. (Lecture 6)</w:t>
      </w:r>
    </w:p>
    <w:p w14:paraId="6DB52FA3" w14:textId="77777777" w:rsidR="00B106E6" w:rsidRPr="00B106E6" w:rsidRDefault="00B106E6" w:rsidP="00B106E6">
      <w:pPr>
        <w:numPr>
          <w:ilvl w:val="0"/>
          <w:numId w:val="6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>Describe the role of multiple intelligences in language learning according to modern ELT perspectives. (Lecture 6)</w:t>
      </w:r>
    </w:p>
    <w:p w14:paraId="79CD892C" w14:textId="77777777" w:rsidR="00B106E6" w:rsidRPr="00B106E6" w:rsidRDefault="00B106E6" w:rsidP="00B106E6">
      <w:pPr>
        <w:numPr>
          <w:ilvl w:val="0"/>
          <w:numId w:val="6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>Explain how teachers can design lessons that address different learning styles in one classroom. (Lecture 6)</w:t>
      </w:r>
    </w:p>
    <w:p w14:paraId="705EF6BB" w14:textId="77777777" w:rsidR="00B106E6" w:rsidRPr="00B106E6" w:rsidRDefault="00B106E6" w:rsidP="00B106E6">
      <w:pPr>
        <w:numPr>
          <w:ilvl w:val="0"/>
          <w:numId w:val="6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>Describe strategies for integrating multiple intelligences into daily classroom activities. (Lecture 6)</w:t>
      </w:r>
    </w:p>
    <w:p w14:paraId="7058010B" w14:textId="150E7CBA" w:rsidR="00B106E6" w:rsidRPr="00B106E6" w:rsidRDefault="00B106E6" w:rsidP="00B106E6">
      <w:pPr>
        <w:numPr>
          <w:ilvl w:val="0"/>
          <w:numId w:val="6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>Describe how a teacher can adapt one lesson to meet the needs of learners with different learning styles. (Lecture 6)</w:t>
      </w:r>
    </w:p>
    <w:p w14:paraId="05B8D1B2" w14:textId="77777777" w:rsidR="00B106E6" w:rsidRPr="00B106E6" w:rsidRDefault="00B106E6" w:rsidP="00B106E6">
      <w:pPr>
        <w:numPr>
          <w:ilvl w:val="0"/>
          <w:numId w:val="6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>Explain why differentiated instruction is important for learner motivation and engagement. (Lecture 6)</w:t>
      </w:r>
    </w:p>
    <w:p w14:paraId="2D62CE46" w14:textId="77777777" w:rsidR="00B106E6" w:rsidRPr="00B106E6" w:rsidRDefault="00B106E6" w:rsidP="00B106E6">
      <w:pPr>
        <w:numPr>
          <w:ilvl w:val="0"/>
          <w:numId w:val="6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>Describe practical classroom tasks that support visual, auditory, and kinesthetic learners. (Lecture 6)</w:t>
      </w:r>
    </w:p>
    <w:p w14:paraId="355C06F8" w14:textId="51342404" w:rsidR="001F3BE0" w:rsidRPr="00B106E6" w:rsidRDefault="00B106E6" w:rsidP="00B106E6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>Discuss how recognizing learner diversity helps improve the effectiveness of English language teaching. (Lecture 6)</w:t>
      </w:r>
    </w:p>
    <w:p w14:paraId="268434A2" w14:textId="6B9DDF59" w:rsidR="001F3BE0" w:rsidRPr="00B106E6" w:rsidRDefault="001F3BE0" w:rsidP="00C3011E">
      <w:pPr>
        <w:spacing w:after="0" w:line="276" w:lineRule="auto"/>
        <w:jc w:val="both"/>
        <w:rPr>
          <w:lang w:val="en-US"/>
        </w:rPr>
      </w:pPr>
    </w:p>
    <w:p w14:paraId="2518FD35" w14:textId="30AF4FE3" w:rsidR="001F3BE0" w:rsidRPr="00A03EFE" w:rsidRDefault="00B27DF2" w:rsidP="00C3011E">
      <w:pPr>
        <w:spacing w:line="276" w:lineRule="auto"/>
        <w:contextualSpacing/>
        <w:jc w:val="center"/>
        <w:rPr>
          <w:b/>
          <w:bCs/>
          <w:color w:val="000000"/>
          <w:spacing w:val="-7"/>
          <w:szCs w:val="28"/>
          <w:lang w:val="en-US"/>
        </w:rPr>
      </w:pPr>
      <w:r w:rsidRPr="001F3BE0">
        <w:rPr>
          <w:b/>
          <w:bCs/>
          <w:lang w:val="en-US"/>
        </w:rPr>
        <w:t>LECTURE</w:t>
      </w:r>
      <w:r w:rsidR="001F3BE0" w:rsidRPr="001F3BE0">
        <w:rPr>
          <w:b/>
          <w:bCs/>
          <w:lang w:val="en-US"/>
        </w:rPr>
        <w:t xml:space="preserve"> 7</w:t>
      </w:r>
      <w:r w:rsidR="001F3BE0">
        <w:rPr>
          <w:b/>
          <w:bCs/>
          <w:lang w:val="en-US"/>
        </w:rPr>
        <w:t xml:space="preserve">. </w:t>
      </w:r>
      <w:r w:rsidR="00B106E6" w:rsidRPr="00B106E6">
        <w:rPr>
          <w:rStyle w:val="ac"/>
          <w:szCs w:val="28"/>
          <w:lang w:val="en-US"/>
        </w:rPr>
        <w:t>Modern Trends in English Language Teaching and Learning</w:t>
      </w:r>
    </w:p>
    <w:p w14:paraId="38E3EAD7" w14:textId="5BAF15B8" w:rsidR="001F3BE0" w:rsidRPr="001F3BE0" w:rsidRDefault="001F3BE0" w:rsidP="00C3011E">
      <w:pPr>
        <w:spacing w:after="0" w:line="276" w:lineRule="auto"/>
        <w:jc w:val="both"/>
        <w:rPr>
          <w:b/>
          <w:bCs/>
          <w:lang w:val="en-US"/>
        </w:rPr>
      </w:pPr>
    </w:p>
    <w:p w14:paraId="41A1E558" w14:textId="2C9090BA" w:rsidR="00B106E6" w:rsidRPr="00B106E6" w:rsidRDefault="00B106E6" w:rsidP="00B106E6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>Describe why it is important to study modern trends in English Language Teaching today. (Lecture 7)</w:t>
      </w:r>
    </w:p>
    <w:p w14:paraId="3B21DD7E" w14:textId="0243892B" w:rsidR="00B106E6" w:rsidRPr="00B106E6" w:rsidRDefault="00B106E6" w:rsidP="00B106E6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Explain how globalization influences the goals of English language teaching. (Lecture 7)</w:t>
      </w:r>
    </w:p>
    <w:p w14:paraId="79866B3A" w14:textId="02A784D6" w:rsidR="00B106E6" w:rsidRPr="00B106E6" w:rsidRDefault="00B106E6" w:rsidP="00B106E6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Write about English as a Lingua Franca and why this concept matters for learners. (Lecture 7)</w:t>
      </w:r>
    </w:p>
    <w:p w14:paraId="22FC0AE4" w14:textId="506ECE1B" w:rsidR="00B106E6" w:rsidRPr="00B106E6" w:rsidRDefault="00B106E6" w:rsidP="00B106E6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Describe how technology enhances the process of learning English in modern classrooms. (Lecture 7)</w:t>
      </w:r>
    </w:p>
    <w:p w14:paraId="74194252" w14:textId="6FAED0BB" w:rsidR="00B106E6" w:rsidRPr="00B106E6" w:rsidRDefault="00B106E6" w:rsidP="00B106E6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Explain the main features of technology-enhanced learning (TEL) in ELT. (Lecture 7)</w:t>
      </w:r>
    </w:p>
    <w:p w14:paraId="3DE16EF4" w14:textId="5EC25AC1" w:rsidR="00B106E6" w:rsidRPr="00B106E6" w:rsidRDefault="00B106E6" w:rsidP="00B106E6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Write about learner-centered education and how it changes classroom instruction. (Lecture 7)</w:t>
      </w:r>
    </w:p>
    <w:p w14:paraId="652CE113" w14:textId="43BDD616" w:rsidR="00B106E6" w:rsidRPr="00B106E6" w:rsidRDefault="00B106E6" w:rsidP="00B106E6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Explain the key ideas of competency-based education in teaching English. (Lecture 7)</w:t>
      </w:r>
    </w:p>
    <w:p w14:paraId="3696F2B4" w14:textId="3906D431" w:rsidR="00B106E6" w:rsidRPr="00B106E6" w:rsidRDefault="00B106E6" w:rsidP="00B106E6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lastRenderedPageBreak/>
        <w:t xml:space="preserve"> Describe why intercultural communication is an important part of learning English today. (Lecture 7)</w:t>
      </w:r>
    </w:p>
    <w:p w14:paraId="3C3B7B8C" w14:textId="3CB055F9" w:rsidR="00B106E6" w:rsidRPr="00B106E6" w:rsidRDefault="00B106E6" w:rsidP="00B106E6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Write about the role of lifelong learning in English language development. (Lecture 7)</w:t>
      </w:r>
    </w:p>
    <w:p w14:paraId="1E88070F" w14:textId="4D592ED9" w:rsidR="001F3BE0" w:rsidRPr="00B106E6" w:rsidRDefault="00B106E6" w:rsidP="00B106E6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Explain how learner autonomy helps students improve their English outside the classroom. (Lecture 7)</w:t>
      </w:r>
    </w:p>
    <w:p w14:paraId="63839141" w14:textId="679602D1" w:rsidR="001F3BE0" w:rsidRPr="00B106E6" w:rsidRDefault="001F3BE0" w:rsidP="00C3011E">
      <w:pPr>
        <w:spacing w:after="0" w:line="276" w:lineRule="auto"/>
        <w:jc w:val="both"/>
        <w:rPr>
          <w:lang w:val="en-US"/>
        </w:rPr>
      </w:pPr>
    </w:p>
    <w:p w14:paraId="49685D67" w14:textId="44F0DD7F" w:rsidR="001F3BE0" w:rsidRDefault="00B27DF2" w:rsidP="00C3011E">
      <w:pPr>
        <w:spacing w:after="0" w:line="276" w:lineRule="auto"/>
        <w:jc w:val="center"/>
        <w:rPr>
          <w:rFonts w:eastAsia="MS Mincho"/>
          <w:b/>
          <w:szCs w:val="28"/>
          <w:lang w:val="en-US" w:eastAsia="ja-JP"/>
        </w:rPr>
      </w:pPr>
      <w:r w:rsidRPr="001F3BE0">
        <w:rPr>
          <w:b/>
          <w:bCs/>
          <w:lang w:val="en-US"/>
        </w:rPr>
        <w:t>LECTURE</w:t>
      </w:r>
      <w:r w:rsidR="001F3BE0" w:rsidRPr="001F3BE0">
        <w:rPr>
          <w:b/>
          <w:bCs/>
          <w:lang w:val="en-US"/>
        </w:rPr>
        <w:t xml:space="preserve"> 8</w:t>
      </w:r>
      <w:r w:rsidR="001F3BE0">
        <w:rPr>
          <w:b/>
          <w:bCs/>
          <w:lang w:val="en-US"/>
        </w:rPr>
        <w:t xml:space="preserve">. </w:t>
      </w:r>
      <w:r w:rsidR="00B106E6" w:rsidRPr="00B106E6">
        <w:rPr>
          <w:rFonts w:eastAsia="MS Mincho"/>
          <w:b/>
          <w:szCs w:val="28"/>
          <w:lang w:val="en-US" w:eastAsia="ja-JP"/>
        </w:rPr>
        <w:t>Innovative Formats of English Language Education</w:t>
      </w:r>
    </w:p>
    <w:p w14:paraId="253DC80E" w14:textId="77777777" w:rsidR="00C3011E" w:rsidRPr="001F3BE0" w:rsidRDefault="00C3011E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63E6A95A" w14:textId="4DA6ACD9" w:rsidR="00B106E6" w:rsidRPr="00B106E6" w:rsidRDefault="00B106E6" w:rsidP="00F94688">
      <w:pPr>
        <w:pStyle w:val="a7"/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Explain why innovative formats such as blended learning and flipped learning have become important in modern ELT, using ideas from the introduction of the lecture.</w:t>
      </w:r>
      <w:r w:rsidR="00F94688">
        <w:rPr>
          <w:lang w:val="en-US"/>
        </w:rPr>
        <w:t xml:space="preserve"> </w:t>
      </w:r>
      <w:r w:rsidR="00F94688" w:rsidRPr="00F94688">
        <w:rPr>
          <w:lang w:val="en-US"/>
        </w:rPr>
        <w:t>(Lecture 8)</w:t>
      </w:r>
    </w:p>
    <w:p w14:paraId="32051E06" w14:textId="59D9C7E8" w:rsidR="00B106E6" w:rsidRPr="00B106E6" w:rsidRDefault="00B106E6" w:rsidP="00F94688">
      <w:pPr>
        <w:pStyle w:val="a7"/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Describe how hybrid (traditional + online) learning models change the structure of English lessons and the role of the learner.</w:t>
      </w:r>
      <w:r w:rsidR="00F94688">
        <w:rPr>
          <w:lang w:val="en-US"/>
        </w:rPr>
        <w:t xml:space="preserve"> </w:t>
      </w:r>
      <w:r w:rsidR="00F94688" w:rsidRPr="00F94688">
        <w:rPr>
          <w:lang w:val="en-US"/>
        </w:rPr>
        <w:t>(Lecture 8)</w:t>
      </w:r>
    </w:p>
    <w:p w14:paraId="674CAFC8" w14:textId="2F6A3FAD" w:rsidR="00B106E6" w:rsidRPr="00B106E6" w:rsidRDefault="00B106E6" w:rsidP="00F94688">
      <w:pPr>
        <w:pStyle w:val="a7"/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Write about the main advantages of online and blended learning environments for students with different learning needs.</w:t>
      </w:r>
      <w:r w:rsidR="00F94688">
        <w:rPr>
          <w:lang w:val="en-US"/>
        </w:rPr>
        <w:t xml:space="preserve"> </w:t>
      </w:r>
      <w:r w:rsidR="00F94688" w:rsidRPr="00F94688">
        <w:rPr>
          <w:lang w:val="en-US"/>
        </w:rPr>
        <w:t>(Lecture 8)</w:t>
      </w:r>
    </w:p>
    <w:p w14:paraId="2144E827" w14:textId="662DAF7F" w:rsidR="00B106E6" w:rsidRPr="00B106E6" w:rsidRDefault="00B106E6" w:rsidP="00F94688">
      <w:pPr>
        <w:pStyle w:val="a7"/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Explain how the flipped classroom format improves classroom communication and practical language use.</w:t>
      </w:r>
      <w:r w:rsidR="00F94688">
        <w:rPr>
          <w:lang w:val="en-US"/>
        </w:rPr>
        <w:t xml:space="preserve"> </w:t>
      </w:r>
      <w:r w:rsidR="00F94688" w:rsidRPr="00F94688">
        <w:rPr>
          <w:lang w:val="en-US"/>
        </w:rPr>
        <w:t>(Lecture 8)</w:t>
      </w:r>
    </w:p>
    <w:p w14:paraId="490B656C" w14:textId="36B44731" w:rsidR="00B106E6" w:rsidRPr="00B106E6" w:rsidRDefault="00B106E6" w:rsidP="00F94688">
      <w:pPr>
        <w:pStyle w:val="a7"/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Describe one example of a project-based or task-based activity in ELT and explain why it supports real communication.</w:t>
      </w:r>
      <w:r w:rsidR="00F94688">
        <w:rPr>
          <w:lang w:val="en-US"/>
        </w:rPr>
        <w:t xml:space="preserve"> </w:t>
      </w:r>
      <w:r w:rsidR="00F94688" w:rsidRPr="00F94688">
        <w:rPr>
          <w:lang w:val="en-US"/>
        </w:rPr>
        <w:t>(Lecture 8)</w:t>
      </w:r>
    </w:p>
    <w:p w14:paraId="62A33A81" w14:textId="7353C3CC" w:rsidR="00B106E6" w:rsidRPr="00B106E6" w:rsidRDefault="00B106E6" w:rsidP="00F94688">
      <w:pPr>
        <w:pStyle w:val="a7"/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Explain how gamification increases student motivation in ELT, using concepts from the lecture.</w:t>
      </w:r>
      <w:r w:rsidR="00F94688">
        <w:rPr>
          <w:lang w:val="en-US"/>
        </w:rPr>
        <w:t xml:space="preserve"> </w:t>
      </w:r>
      <w:r w:rsidR="00F94688" w:rsidRPr="00F94688">
        <w:rPr>
          <w:lang w:val="en-US"/>
        </w:rPr>
        <w:t>(Lecture 8)</w:t>
      </w:r>
    </w:p>
    <w:p w14:paraId="7833B936" w14:textId="50378C1F" w:rsidR="00B106E6" w:rsidRPr="00B106E6" w:rsidRDefault="00B106E6" w:rsidP="00F94688">
      <w:pPr>
        <w:pStyle w:val="a7"/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Describe how digital storytelling helps learners express personal or cultural identity in English.</w:t>
      </w:r>
      <w:r w:rsidR="00F94688">
        <w:rPr>
          <w:lang w:val="en-US"/>
        </w:rPr>
        <w:t xml:space="preserve"> </w:t>
      </w:r>
      <w:r w:rsidR="00F94688" w:rsidRPr="00F94688">
        <w:rPr>
          <w:lang w:val="en-US"/>
        </w:rPr>
        <w:t>(Lecture 8)</w:t>
      </w:r>
    </w:p>
    <w:p w14:paraId="2B625B2D" w14:textId="55E7E160" w:rsidR="00B106E6" w:rsidRPr="00B106E6" w:rsidRDefault="00B106E6" w:rsidP="00F94688">
      <w:pPr>
        <w:pStyle w:val="a7"/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</w:t>
      </w:r>
      <w:r w:rsidR="00F94688" w:rsidRPr="00F94688">
        <w:rPr>
          <w:lang w:val="en-US"/>
        </w:rPr>
        <w:t>Write about how flipped classrooms help students learn English more independently. (Lecture 8)</w:t>
      </w:r>
    </w:p>
    <w:p w14:paraId="6745667E" w14:textId="7D5B2DCD" w:rsidR="00B106E6" w:rsidRPr="00B106E6" w:rsidRDefault="00B106E6" w:rsidP="00F94688">
      <w:pPr>
        <w:pStyle w:val="a7"/>
        <w:numPr>
          <w:ilvl w:val="0"/>
          <w:numId w:val="7"/>
        </w:numPr>
        <w:tabs>
          <w:tab w:val="clear" w:pos="720"/>
        </w:tabs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Write about the benefits of microlearning for busy learners and how it helps memory and retention.</w:t>
      </w:r>
      <w:r w:rsidR="00F94688">
        <w:rPr>
          <w:lang w:val="en-US"/>
        </w:rPr>
        <w:t xml:space="preserve"> </w:t>
      </w:r>
      <w:r w:rsidR="00F94688" w:rsidRPr="00F94688">
        <w:rPr>
          <w:lang w:val="en-US"/>
        </w:rPr>
        <w:t>(Lecture 8)</w:t>
      </w:r>
    </w:p>
    <w:p w14:paraId="71381AC4" w14:textId="45FCF90B" w:rsidR="001F3BE0" w:rsidRPr="00B106E6" w:rsidRDefault="00B106E6" w:rsidP="00F94688">
      <w:pPr>
        <w:pStyle w:val="a7"/>
        <w:numPr>
          <w:ilvl w:val="0"/>
          <w:numId w:val="7"/>
        </w:numPr>
        <w:spacing w:after="0" w:line="276" w:lineRule="auto"/>
        <w:ind w:left="426" w:hanging="426"/>
        <w:jc w:val="both"/>
        <w:rPr>
          <w:lang w:val="en-US"/>
        </w:rPr>
      </w:pPr>
      <w:r w:rsidRPr="00B106E6">
        <w:rPr>
          <w:lang w:val="en-US"/>
        </w:rPr>
        <w:t xml:space="preserve"> Explain why lifelong learning is important in ELT and how innovative formats support continuous language development.</w:t>
      </w:r>
      <w:r w:rsidR="00F94688">
        <w:rPr>
          <w:lang w:val="en-US"/>
        </w:rPr>
        <w:t xml:space="preserve"> </w:t>
      </w:r>
      <w:r w:rsidR="00F94688" w:rsidRPr="00F94688">
        <w:rPr>
          <w:lang w:val="en-US"/>
        </w:rPr>
        <w:t>(Lecture 8)</w:t>
      </w:r>
    </w:p>
    <w:p w14:paraId="2011F49C" w14:textId="77777777" w:rsidR="008E3767" w:rsidRPr="00B106E6" w:rsidRDefault="008E3767" w:rsidP="00C3011E">
      <w:pPr>
        <w:pStyle w:val="a7"/>
        <w:spacing w:after="0" w:line="276" w:lineRule="auto"/>
        <w:jc w:val="both"/>
        <w:rPr>
          <w:lang w:val="en-US"/>
        </w:rPr>
      </w:pPr>
    </w:p>
    <w:p w14:paraId="3EB5D72A" w14:textId="648C8C5E" w:rsidR="001F3BE0" w:rsidRPr="001F3BE0" w:rsidRDefault="001F3BE0" w:rsidP="00B106E6">
      <w:pPr>
        <w:spacing w:line="276" w:lineRule="auto"/>
        <w:jc w:val="center"/>
        <w:rPr>
          <w:b/>
          <w:bCs/>
          <w:lang w:val="en-US"/>
        </w:rPr>
      </w:pPr>
      <w:r w:rsidRPr="001F3BE0">
        <w:rPr>
          <w:b/>
          <w:bCs/>
          <w:lang w:val="en-US"/>
        </w:rPr>
        <w:t>LECTURE 9</w:t>
      </w:r>
      <w:r>
        <w:rPr>
          <w:b/>
          <w:bCs/>
          <w:lang w:val="en-US"/>
        </w:rPr>
        <w:t xml:space="preserve">. </w:t>
      </w:r>
      <w:r w:rsidR="00B106E6" w:rsidRPr="00B106E6">
        <w:rPr>
          <w:rStyle w:val="ac"/>
          <w:szCs w:val="28"/>
          <w:lang w:val="en-US"/>
        </w:rPr>
        <w:t>Pedagogical Technologies for Developing English Speaking and Listening Skills</w:t>
      </w:r>
    </w:p>
    <w:p w14:paraId="0A465377" w14:textId="27FBE2C6" w:rsidR="00BB154E" w:rsidRPr="00BB154E" w:rsidRDefault="00BB154E" w:rsidP="00BB154E">
      <w:pPr>
        <w:spacing w:after="0" w:line="276" w:lineRule="auto"/>
        <w:jc w:val="both"/>
        <w:rPr>
          <w:lang w:val="en-US"/>
        </w:rPr>
      </w:pPr>
      <w:r w:rsidRPr="00BB154E">
        <w:rPr>
          <w:lang w:val="en-US"/>
        </w:rPr>
        <w:t>81. Explain why speaking and listening are impor</w:t>
      </w:r>
      <w:r>
        <w:rPr>
          <w:lang w:val="en-US"/>
        </w:rPr>
        <w:t>tant in modern ELT. (Lecture 9</w:t>
      </w:r>
    </w:p>
    <w:p w14:paraId="46FCB28E" w14:textId="77777777" w:rsidR="00BB154E" w:rsidRPr="00BB154E" w:rsidRDefault="00BB154E" w:rsidP="00BB154E">
      <w:pPr>
        <w:spacing w:after="0" w:line="276" w:lineRule="auto"/>
        <w:jc w:val="both"/>
        <w:rPr>
          <w:lang w:val="en-US"/>
        </w:rPr>
      </w:pPr>
      <w:r w:rsidRPr="00BB154E">
        <w:rPr>
          <w:lang w:val="en-US"/>
        </w:rPr>
        <w:t>82. Describe how digital tools can make speaking activities more interactive. (Lecture 9)</w:t>
      </w:r>
    </w:p>
    <w:p w14:paraId="1F71DAD6" w14:textId="77777777" w:rsidR="00BB154E" w:rsidRPr="00BB154E" w:rsidRDefault="00BB154E" w:rsidP="00FC0AA5">
      <w:pPr>
        <w:spacing w:after="0" w:line="276" w:lineRule="auto"/>
        <w:jc w:val="both"/>
        <w:rPr>
          <w:lang w:val="en-US"/>
        </w:rPr>
      </w:pPr>
      <w:r w:rsidRPr="00BB154E">
        <w:rPr>
          <w:lang w:val="en-US"/>
        </w:rPr>
        <w:t>83. Write about one innovative technology that helps students improve listening skills. (Lecture 9)</w:t>
      </w:r>
    </w:p>
    <w:p w14:paraId="04518C7E" w14:textId="77777777" w:rsidR="00BB154E" w:rsidRPr="00BB154E" w:rsidRDefault="00BB154E" w:rsidP="00FC0AA5">
      <w:pPr>
        <w:spacing w:after="0" w:line="276" w:lineRule="auto"/>
        <w:jc w:val="both"/>
        <w:rPr>
          <w:lang w:val="en-US"/>
        </w:rPr>
      </w:pPr>
      <w:r w:rsidRPr="00BB154E">
        <w:rPr>
          <w:lang w:val="en-US"/>
        </w:rPr>
        <w:t>84. Explain how teachers can support students during speaking tasks. (Lecture 9)</w:t>
      </w:r>
    </w:p>
    <w:p w14:paraId="3363A6AA" w14:textId="746694DD" w:rsidR="00BB154E" w:rsidRPr="00BB154E" w:rsidRDefault="00BB154E" w:rsidP="00FC0AA5">
      <w:pPr>
        <w:spacing w:after="0" w:line="276" w:lineRule="auto"/>
        <w:jc w:val="both"/>
        <w:rPr>
          <w:lang w:val="en-US"/>
        </w:rPr>
      </w:pPr>
      <w:r w:rsidRPr="00BB154E">
        <w:rPr>
          <w:lang w:val="en-US"/>
        </w:rPr>
        <w:lastRenderedPageBreak/>
        <w:t xml:space="preserve">85. Describe a classroom activity that develops both speaking and listening. </w:t>
      </w:r>
      <w:r w:rsidR="00FC0AA5" w:rsidRPr="00FC0AA5">
        <w:rPr>
          <w:lang w:val="en-US"/>
        </w:rPr>
        <w:t xml:space="preserve">   </w:t>
      </w:r>
      <w:r w:rsidRPr="00BB154E">
        <w:rPr>
          <w:lang w:val="en-US"/>
        </w:rPr>
        <w:t>(Lecture 9)</w:t>
      </w:r>
    </w:p>
    <w:p w14:paraId="693969C6" w14:textId="77777777" w:rsidR="00BB154E" w:rsidRPr="00BB154E" w:rsidRDefault="00BB154E" w:rsidP="00FC0AA5">
      <w:pPr>
        <w:spacing w:after="0" w:line="276" w:lineRule="auto"/>
        <w:jc w:val="both"/>
        <w:rPr>
          <w:lang w:val="en-US"/>
        </w:rPr>
      </w:pPr>
      <w:r w:rsidRPr="00BB154E">
        <w:rPr>
          <w:lang w:val="en-US"/>
        </w:rPr>
        <w:t>86. Explain one challenge of using digital tools for speaking practice. (Lecture 9)</w:t>
      </w:r>
    </w:p>
    <w:p w14:paraId="258DA437" w14:textId="77777777" w:rsidR="00BB154E" w:rsidRPr="00BB154E" w:rsidRDefault="00BB154E" w:rsidP="00FC0AA5">
      <w:pPr>
        <w:spacing w:after="0" w:line="276" w:lineRule="auto"/>
        <w:jc w:val="both"/>
        <w:rPr>
          <w:lang w:val="en-US"/>
        </w:rPr>
      </w:pPr>
      <w:r w:rsidRPr="00BB154E">
        <w:rPr>
          <w:lang w:val="en-US"/>
        </w:rPr>
        <w:t>87. Describe how multimodal materials (audio, video, animations) help listening comprehension. (Lecture 9)</w:t>
      </w:r>
    </w:p>
    <w:p w14:paraId="7D38EC94" w14:textId="77777777" w:rsidR="00BB154E" w:rsidRPr="00BB154E" w:rsidRDefault="00BB154E" w:rsidP="00FC0AA5">
      <w:pPr>
        <w:spacing w:after="0" w:line="276" w:lineRule="auto"/>
        <w:jc w:val="both"/>
        <w:rPr>
          <w:lang w:val="en-US"/>
        </w:rPr>
      </w:pPr>
      <w:r w:rsidRPr="00BB154E">
        <w:rPr>
          <w:lang w:val="en-US"/>
        </w:rPr>
        <w:t>88. Write about how feedback tools can help students improve their speaking. (Lecture 9)</w:t>
      </w:r>
    </w:p>
    <w:p w14:paraId="1B8EE11A" w14:textId="77777777" w:rsidR="00BB154E" w:rsidRPr="00BB154E" w:rsidRDefault="00BB154E" w:rsidP="00FC0AA5">
      <w:pPr>
        <w:spacing w:after="0" w:line="276" w:lineRule="auto"/>
        <w:jc w:val="both"/>
        <w:rPr>
          <w:lang w:val="en-US"/>
        </w:rPr>
      </w:pPr>
      <w:r w:rsidRPr="00BB154E">
        <w:rPr>
          <w:lang w:val="en-US"/>
        </w:rPr>
        <w:t>89. Explain why collaboration is important for developing communication skills. (Lecture 9)</w:t>
      </w:r>
    </w:p>
    <w:p w14:paraId="40A0D683" w14:textId="79238C27" w:rsidR="001F3BE0" w:rsidRPr="00FC0AA5" w:rsidRDefault="00BB154E" w:rsidP="00FC0AA5">
      <w:pPr>
        <w:spacing w:after="0" w:line="276" w:lineRule="auto"/>
        <w:jc w:val="both"/>
        <w:rPr>
          <w:lang w:val="en-US"/>
        </w:rPr>
      </w:pPr>
      <w:r w:rsidRPr="00BB154E">
        <w:rPr>
          <w:lang w:val="en-US"/>
        </w:rPr>
        <w:t xml:space="preserve">90. </w:t>
      </w:r>
      <w:r w:rsidR="00FC0AA5" w:rsidRPr="00FC0AA5">
        <w:rPr>
          <w:lang w:val="en-US"/>
        </w:rPr>
        <w:t xml:space="preserve">Explain how digital technologies can motivate students to practice speaking and listening. </w:t>
      </w:r>
      <w:r w:rsidR="00FC0AA5" w:rsidRPr="00BB154E">
        <w:rPr>
          <w:lang w:val="en-US"/>
        </w:rPr>
        <w:t>(Lecture 9)</w:t>
      </w:r>
    </w:p>
    <w:p w14:paraId="75523621" w14:textId="610C31B5" w:rsidR="001F3BE0" w:rsidRPr="001F3BE0" w:rsidRDefault="001F3BE0" w:rsidP="00C3011E">
      <w:pPr>
        <w:spacing w:after="0" w:line="276" w:lineRule="auto"/>
        <w:jc w:val="both"/>
        <w:rPr>
          <w:lang w:val="en-US"/>
        </w:rPr>
      </w:pPr>
    </w:p>
    <w:p w14:paraId="6DF38852" w14:textId="054C2A9F" w:rsidR="001F3BE0" w:rsidRDefault="001F3BE0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1F3BE0">
        <w:rPr>
          <w:b/>
          <w:bCs/>
          <w:lang w:val="en-US"/>
        </w:rPr>
        <w:t>LECTURE 10</w:t>
      </w:r>
      <w:r>
        <w:rPr>
          <w:b/>
          <w:bCs/>
          <w:lang w:val="en-US"/>
        </w:rPr>
        <w:t xml:space="preserve">. </w:t>
      </w:r>
      <w:r w:rsidR="00B106E6" w:rsidRPr="00B106E6">
        <w:rPr>
          <w:rStyle w:val="ac"/>
          <w:szCs w:val="28"/>
          <w:lang w:val="en-US"/>
        </w:rPr>
        <w:t>Pedagogical Technologies for Developing English Reading and Writing Skills</w:t>
      </w:r>
    </w:p>
    <w:p w14:paraId="17E37DAD" w14:textId="77777777" w:rsidR="001F3BE0" w:rsidRPr="001F3BE0" w:rsidRDefault="001F3BE0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09D2BB49" w14:textId="77777777" w:rsidR="00FC0AA5" w:rsidRPr="00E03309" w:rsidRDefault="00FC0AA5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 xml:space="preserve">91. Explain why reading and writing </w:t>
      </w:r>
      <w:proofErr w:type="gramStart"/>
      <w:r w:rsidRPr="00E03309">
        <w:rPr>
          <w:lang w:val="en-US"/>
        </w:rPr>
        <w:t>are considered</w:t>
      </w:r>
      <w:proofErr w:type="gramEnd"/>
      <w:r w:rsidRPr="00E03309">
        <w:rPr>
          <w:lang w:val="en-US"/>
        </w:rPr>
        <w:t xml:space="preserve"> central skills in modern ELT. (Lecture 10)</w:t>
      </w:r>
    </w:p>
    <w:p w14:paraId="4678FB8C" w14:textId="77777777" w:rsidR="00FC0AA5" w:rsidRPr="00FC0AA5" w:rsidRDefault="00FC0AA5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FC0AA5">
        <w:rPr>
          <w:lang w:val="en-US"/>
        </w:rPr>
        <w:t>92. Describe how traditional approaches to teaching literacy differ from modern technology-enhanced approaches. (Lecture 10)</w:t>
      </w:r>
    </w:p>
    <w:p w14:paraId="67B43602" w14:textId="77777777" w:rsidR="00FC0AA5" w:rsidRPr="00E03309" w:rsidRDefault="00FC0AA5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>93. Explain key theoretical principles underlying modern literacy instruction. (Lecture 10)</w:t>
      </w:r>
    </w:p>
    <w:p w14:paraId="266AEF05" w14:textId="77777777" w:rsidR="00FC0AA5" w:rsidRPr="00E03309" w:rsidRDefault="00FC0AA5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>94. Describe how digital platforms support reading comprehension and differentiated learning. (Lecture 10)</w:t>
      </w:r>
    </w:p>
    <w:p w14:paraId="5EDF559A" w14:textId="77777777" w:rsidR="00FC0AA5" w:rsidRPr="00E03309" w:rsidRDefault="00FC0AA5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>95. Explain how collaborative reading tools help transform reading into a social learning process. (Lecture 10)</w:t>
      </w:r>
    </w:p>
    <w:p w14:paraId="186F3073" w14:textId="77777777" w:rsidR="00FC0AA5" w:rsidRPr="00E03309" w:rsidRDefault="00FC0AA5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 xml:space="preserve">96. Describe how multimodal and </w:t>
      </w:r>
      <w:proofErr w:type="spellStart"/>
      <w:r w:rsidRPr="00E03309">
        <w:rPr>
          <w:lang w:val="en-US"/>
        </w:rPr>
        <w:t>gamified</w:t>
      </w:r>
      <w:proofErr w:type="spellEnd"/>
      <w:r w:rsidRPr="00E03309">
        <w:rPr>
          <w:lang w:val="en-US"/>
        </w:rPr>
        <w:t xml:space="preserve"> reading resources enhance learner engagement. (Lecture 10)</w:t>
      </w:r>
    </w:p>
    <w:p w14:paraId="7F1E3066" w14:textId="77777777" w:rsidR="00FC0AA5" w:rsidRPr="00E03309" w:rsidRDefault="00FC0AA5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>97. Explain the role of automated feedback tools in developing writing accuracy and autonomy. (Lecture 10)</w:t>
      </w:r>
    </w:p>
    <w:p w14:paraId="0E70F513" w14:textId="77777777" w:rsidR="00FC0AA5" w:rsidRPr="00E03309" w:rsidRDefault="00FC0AA5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>98. Describe how multimodal writing platforms support creativity and communication. (Lecture 10)</w:t>
      </w:r>
    </w:p>
    <w:p w14:paraId="43BEC38F" w14:textId="77777777" w:rsidR="00FC0AA5" w:rsidRPr="00E03309" w:rsidRDefault="00FC0AA5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>99. Explain effective strategies for integrating reading and writing technologies into classroom instruction. (Lecture 10)</w:t>
      </w:r>
    </w:p>
    <w:p w14:paraId="4A1EE793" w14:textId="0ADBD408" w:rsidR="00FD59B1" w:rsidRPr="00E03309" w:rsidRDefault="00FC0AA5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>100. Describe major challenges teachers may face when implementing digital tools for reading and writing. (Lecture 10)</w:t>
      </w:r>
    </w:p>
    <w:p w14:paraId="2FCC315E" w14:textId="77777777" w:rsidR="00F01ABC" w:rsidRDefault="00F01ABC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46CCCF4E" w14:textId="6F6BE9D4" w:rsidR="001F3BE0" w:rsidRDefault="00F01ABC" w:rsidP="00B106E6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C3132E">
        <w:rPr>
          <w:b/>
          <w:bCs/>
          <w:lang w:val="en-US"/>
        </w:rPr>
        <w:t>LECTURE</w:t>
      </w:r>
      <w:r w:rsidR="001F3BE0" w:rsidRPr="001F3BE0">
        <w:rPr>
          <w:b/>
          <w:bCs/>
          <w:lang w:val="en-US"/>
        </w:rPr>
        <w:t xml:space="preserve"> 11</w:t>
      </w:r>
      <w:r w:rsidR="001F3BE0">
        <w:rPr>
          <w:b/>
          <w:bCs/>
          <w:lang w:val="en-US"/>
        </w:rPr>
        <w:t xml:space="preserve">. </w:t>
      </w:r>
      <w:r w:rsidR="00B106E6" w:rsidRPr="00B106E6">
        <w:rPr>
          <w:rStyle w:val="ac"/>
          <w:szCs w:val="28"/>
          <w:lang w:val="en-US"/>
        </w:rPr>
        <w:t xml:space="preserve">ICT Tools for Teaching English </w:t>
      </w:r>
    </w:p>
    <w:p w14:paraId="47BEC10F" w14:textId="77777777" w:rsidR="00F01ABC" w:rsidRPr="001F3BE0" w:rsidRDefault="00F01ABC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6F5FC174" w14:textId="34A9414D" w:rsidR="00E03309" w:rsidRPr="00E03309" w:rsidRDefault="00E03309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>101. Describe how Information and Communication Technologies (ICT) contribute to digital transformation in ELT</w:t>
      </w:r>
      <w:r w:rsidR="00933DF1" w:rsidRPr="00933DF1">
        <w:rPr>
          <w:lang w:val="en-US"/>
        </w:rPr>
        <w:t>.</w:t>
      </w:r>
      <w:r w:rsidR="00933DF1">
        <w:rPr>
          <w:lang w:val="en-US"/>
        </w:rPr>
        <w:t xml:space="preserve"> (Lecture 11)</w:t>
      </w:r>
    </w:p>
    <w:p w14:paraId="168F906E" w14:textId="70F2D770" w:rsidR="00E03309" w:rsidRPr="00E03309" w:rsidRDefault="00E03309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lastRenderedPageBreak/>
        <w:t>102. Explain the key pedagogical principles that guide the integration of Information and Communication Technologies (ICT) in English language teaching</w:t>
      </w:r>
      <w:r w:rsidR="00933DF1" w:rsidRPr="00933DF1">
        <w:rPr>
          <w:lang w:val="en-US"/>
        </w:rPr>
        <w:t>.</w:t>
      </w:r>
      <w:r w:rsidR="00933DF1">
        <w:rPr>
          <w:lang w:val="en-US"/>
        </w:rPr>
        <w:t xml:space="preserve"> (Lecture 11)</w:t>
      </w:r>
    </w:p>
    <w:p w14:paraId="7079FDAC" w14:textId="11E95E16" w:rsidR="00E03309" w:rsidRPr="00E03309" w:rsidRDefault="00E03309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>103. Discuss the benefits of using Information and Communication Technologies (ICT) tools for developing listening a</w:t>
      </w:r>
      <w:r w:rsidR="00933DF1">
        <w:rPr>
          <w:lang w:val="en-US"/>
        </w:rPr>
        <w:t>nd speaking skills</w:t>
      </w:r>
      <w:r w:rsidR="00933DF1" w:rsidRPr="00933DF1">
        <w:rPr>
          <w:lang w:val="en-US"/>
        </w:rPr>
        <w:t>.</w:t>
      </w:r>
      <w:r w:rsidR="00933DF1">
        <w:rPr>
          <w:lang w:val="en-US"/>
        </w:rPr>
        <w:t xml:space="preserve"> (Lecture 11)</w:t>
      </w:r>
    </w:p>
    <w:p w14:paraId="5A4BFA9D" w14:textId="4D2D9710" w:rsidR="00E03309" w:rsidRPr="00E03309" w:rsidRDefault="00E03309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>104. Explain how Information and Communication Technologies (ICT) tools support reading comprehension and writing development in ELT</w:t>
      </w:r>
      <w:r w:rsidR="00933DF1" w:rsidRPr="00933DF1">
        <w:rPr>
          <w:lang w:val="en-US"/>
        </w:rPr>
        <w:t>.</w:t>
      </w:r>
      <w:r w:rsidR="00933DF1">
        <w:rPr>
          <w:lang w:val="en-US"/>
        </w:rPr>
        <w:t xml:space="preserve"> (Lecture 11)</w:t>
      </w:r>
    </w:p>
    <w:p w14:paraId="63C70B8D" w14:textId="7AE1CACB" w:rsidR="00E03309" w:rsidRPr="00E03309" w:rsidRDefault="00E03309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 xml:space="preserve">105. Describe how online platforms based on Information and Communication Technologies (ICT) can improve assessment and </w:t>
      </w:r>
      <w:r w:rsidR="00933DF1">
        <w:rPr>
          <w:lang w:val="en-US"/>
        </w:rPr>
        <w:t>feedback practices</w:t>
      </w:r>
      <w:r w:rsidR="00933DF1" w:rsidRPr="00933DF1">
        <w:rPr>
          <w:lang w:val="en-US"/>
        </w:rPr>
        <w:t>.</w:t>
      </w:r>
      <w:r w:rsidR="00933DF1">
        <w:rPr>
          <w:lang w:val="en-US"/>
        </w:rPr>
        <w:t xml:space="preserve"> (Lecture 11)</w:t>
      </w:r>
    </w:p>
    <w:p w14:paraId="02045E7F" w14:textId="04D6BF78" w:rsidR="00E03309" w:rsidRPr="00E03309" w:rsidRDefault="00E03309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>106. Explain strategies for effectively integrating Information and Communication Technologies (ICT) tools into cla</w:t>
      </w:r>
      <w:r w:rsidR="00933DF1">
        <w:rPr>
          <w:lang w:val="en-US"/>
        </w:rPr>
        <w:t>ssroom instruction</w:t>
      </w:r>
      <w:r w:rsidR="00933DF1" w:rsidRPr="00933DF1">
        <w:rPr>
          <w:lang w:val="en-US"/>
        </w:rPr>
        <w:t>.</w:t>
      </w:r>
      <w:r w:rsidR="00933DF1">
        <w:rPr>
          <w:lang w:val="en-US"/>
        </w:rPr>
        <w:t xml:space="preserve"> (Lecture 11)</w:t>
      </w:r>
    </w:p>
    <w:p w14:paraId="1B6F3F27" w14:textId="77777777" w:rsidR="00E03309" w:rsidRPr="00E03309" w:rsidRDefault="00E03309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>107. Identify major challenges teachers face when implementing Information and Communication Technologies (ICT) in ELT (Lecture 11).</w:t>
      </w:r>
    </w:p>
    <w:p w14:paraId="60D7E529" w14:textId="522899A8" w:rsidR="00E03309" w:rsidRPr="00E03309" w:rsidRDefault="00E03309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>108. Discuss how Information and Communication Technologies (ICT) support learner collaboration and participation</w:t>
      </w:r>
      <w:r w:rsidR="00933DF1" w:rsidRPr="00933DF1">
        <w:rPr>
          <w:lang w:val="en-US"/>
        </w:rPr>
        <w:t>.</w:t>
      </w:r>
      <w:r w:rsidR="00933DF1">
        <w:rPr>
          <w:lang w:val="en-US"/>
        </w:rPr>
        <w:t xml:space="preserve"> (Lecture 11)</w:t>
      </w:r>
    </w:p>
    <w:p w14:paraId="0D62396F" w14:textId="5B32E247" w:rsidR="00E03309" w:rsidRPr="00E03309" w:rsidRDefault="00E03309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>109. Explain how Information and Communication Technologies (ICT) contribute to building digital literacy in</w:t>
      </w:r>
      <w:r w:rsidR="00933DF1">
        <w:rPr>
          <w:lang w:val="en-US"/>
        </w:rPr>
        <w:t xml:space="preserve"> language learners</w:t>
      </w:r>
      <w:r w:rsidR="00933DF1" w:rsidRPr="00933DF1">
        <w:rPr>
          <w:lang w:val="en-US"/>
        </w:rPr>
        <w:t>.</w:t>
      </w:r>
      <w:r w:rsidR="00933DF1">
        <w:rPr>
          <w:lang w:val="en-US"/>
        </w:rPr>
        <w:t xml:space="preserve"> (Lecture 11)</w:t>
      </w:r>
    </w:p>
    <w:p w14:paraId="02558B3A" w14:textId="013F590B" w:rsidR="001F3BE0" w:rsidRPr="00E03309" w:rsidRDefault="00E03309" w:rsidP="00E03309">
      <w:pPr>
        <w:tabs>
          <w:tab w:val="left" w:pos="567"/>
        </w:tabs>
        <w:spacing w:after="0" w:line="276" w:lineRule="auto"/>
        <w:jc w:val="both"/>
        <w:rPr>
          <w:lang w:val="en-US"/>
        </w:rPr>
      </w:pPr>
      <w:r w:rsidRPr="00E03309">
        <w:rPr>
          <w:lang w:val="en-US"/>
        </w:rPr>
        <w:t xml:space="preserve">110. Reflect on how Information and Communication Technologies (ICT) change the role of the teacher in modern ELT </w:t>
      </w:r>
      <w:r w:rsidR="00933DF1">
        <w:rPr>
          <w:lang w:val="en-US"/>
        </w:rPr>
        <w:t>classrooms</w:t>
      </w:r>
      <w:r w:rsidR="00933DF1" w:rsidRPr="00933DF1">
        <w:rPr>
          <w:lang w:val="en-US"/>
        </w:rPr>
        <w:t>.</w:t>
      </w:r>
      <w:r w:rsidR="00933DF1">
        <w:rPr>
          <w:lang w:val="en-US"/>
        </w:rPr>
        <w:t xml:space="preserve"> (Lecture 11)</w:t>
      </w:r>
    </w:p>
    <w:p w14:paraId="44BC6B85" w14:textId="77777777" w:rsidR="00D22B15" w:rsidRPr="00D22B15" w:rsidRDefault="00D22B15" w:rsidP="00C3011E">
      <w:pPr>
        <w:pStyle w:val="a7"/>
        <w:tabs>
          <w:tab w:val="left" w:pos="993"/>
        </w:tabs>
        <w:spacing w:after="0" w:line="276" w:lineRule="auto"/>
        <w:ind w:left="735"/>
        <w:jc w:val="both"/>
        <w:rPr>
          <w:lang w:val="en-US"/>
        </w:rPr>
      </w:pPr>
    </w:p>
    <w:p w14:paraId="26CADA08" w14:textId="279025E7" w:rsidR="001F3BE0" w:rsidRPr="001F3BE0" w:rsidRDefault="001F3BE0" w:rsidP="00B106E6">
      <w:pPr>
        <w:spacing w:after="0" w:line="276" w:lineRule="auto"/>
        <w:contextualSpacing/>
        <w:jc w:val="center"/>
        <w:rPr>
          <w:b/>
          <w:bCs/>
          <w:lang w:val="en-US"/>
        </w:rPr>
      </w:pPr>
      <w:r w:rsidRPr="001F3BE0">
        <w:rPr>
          <w:b/>
          <w:bCs/>
          <w:lang w:val="en-US"/>
        </w:rPr>
        <w:t>LECTURE 12</w:t>
      </w:r>
      <w:r>
        <w:rPr>
          <w:b/>
          <w:bCs/>
          <w:lang w:val="en-US"/>
        </w:rPr>
        <w:t xml:space="preserve">. </w:t>
      </w:r>
      <w:r w:rsidR="00B106E6" w:rsidRPr="00B106E6">
        <w:rPr>
          <w:rStyle w:val="ac"/>
          <w:szCs w:val="28"/>
          <w:lang w:val="en-US"/>
        </w:rPr>
        <w:t>ICT Tools for Assessing English Proficiency</w:t>
      </w:r>
    </w:p>
    <w:p w14:paraId="2529CB81" w14:textId="35E3764E" w:rsidR="00933DF1" w:rsidRPr="00933DF1" w:rsidRDefault="00933DF1" w:rsidP="00933DF1">
      <w:pPr>
        <w:numPr>
          <w:ilvl w:val="0"/>
          <w:numId w:val="12"/>
        </w:numPr>
        <w:tabs>
          <w:tab w:val="left" w:pos="567"/>
          <w:tab w:val="left" w:pos="993"/>
        </w:tabs>
        <w:spacing w:after="0" w:line="276" w:lineRule="auto"/>
        <w:ind w:hanging="720"/>
        <w:jc w:val="both"/>
        <w:rPr>
          <w:lang w:val="en-US"/>
        </w:rPr>
      </w:pPr>
      <w:r w:rsidRPr="00933DF1">
        <w:rPr>
          <w:lang w:val="en-US"/>
        </w:rPr>
        <w:t>Explain how Information and Communication Technologies have transformed traditional approaches to English language assessment. (Lecture 12)</w:t>
      </w:r>
    </w:p>
    <w:p w14:paraId="3A3C457C" w14:textId="77777777" w:rsidR="00933DF1" w:rsidRPr="00933DF1" w:rsidRDefault="00933DF1" w:rsidP="00933DF1">
      <w:pPr>
        <w:spacing w:after="0" w:line="276" w:lineRule="auto"/>
        <w:jc w:val="both"/>
        <w:rPr>
          <w:lang w:val="en-US"/>
        </w:rPr>
      </w:pPr>
      <w:r w:rsidRPr="00933DF1">
        <w:rPr>
          <w:lang w:val="en-US"/>
        </w:rPr>
        <w:t>112. Describe the key pedagogical principles that guide the use of ICT in modern language assessment. (Lecture 12)</w:t>
      </w:r>
    </w:p>
    <w:p w14:paraId="542B0DE2" w14:textId="77777777" w:rsidR="00933DF1" w:rsidRPr="00933DF1" w:rsidRDefault="00933DF1" w:rsidP="00933DF1">
      <w:pPr>
        <w:spacing w:after="0" w:line="276" w:lineRule="auto"/>
        <w:jc w:val="both"/>
        <w:rPr>
          <w:lang w:val="en-US"/>
        </w:rPr>
      </w:pPr>
      <w:r w:rsidRPr="00933DF1">
        <w:rPr>
          <w:lang w:val="en-US"/>
        </w:rPr>
        <w:t xml:space="preserve">113. Discuss how ICT tools </w:t>
      </w:r>
      <w:proofErr w:type="gramStart"/>
      <w:r w:rsidRPr="00933DF1">
        <w:rPr>
          <w:lang w:val="en-US"/>
        </w:rPr>
        <w:t>can be used</w:t>
      </w:r>
      <w:proofErr w:type="gramEnd"/>
      <w:r w:rsidRPr="00933DF1">
        <w:rPr>
          <w:lang w:val="en-US"/>
        </w:rPr>
        <w:t xml:space="preserve"> to assess listening, speaking, reading, and writing in an integrated way. (Lecture 12)</w:t>
      </w:r>
    </w:p>
    <w:p w14:paraId="7F6B54AC" w14:textId="77777777" w:rsidR="00933DF1" w:rsidRPr="00933DF1" w:rsidRDefault="00933DF1" w:rsidP="00933DF1">
      <w:pPr>
        <w:spacing w:after="0" w:line="276" w:lineRule="auto"/>
        <w:jc w:val="both"/>
        <w:rPr>
          <w:lang w:val="en-US"/>
        </w:rPr>
      </w:pPr>
      <w:r w:rsidRPr="00933DF1">
        <w:rPr>
          <w:lang w:val="en-US"/>
        </w:rPr>
        <w:t>114. Explain the role of automated scoring and AI-based evaluation in assessing English proficiency. (Lecture 12)</w:t>
      </w:r>
    </w:p>
    <w:p w14:paraId="2BE1CB2B" w14:textId="77777777" w:rsidR="00933DF1" w:rsidRPr="00933DF1" w:rsidRDefault="00933DF1" w:rsidP="00933DF1">
      <w:pPr>
        <w:spacing w:after="0" w:line="276" w:lineRule="auto"/>
        <w:jc w:val="both"/>
        <w:rPr>
          <w:lang w:val="en-US"/>
        </w:rPr>
      </w:pPr>
      <w:r w:rsidRPr="00933DF1">
        <w:rPr>
          <w:lang w:val="en-US"/>
        </w:rPr>
        <w:t xml:space="preserve">115. Describe </w:t>
      </w:r>
      <w:proofErr w:type="gramStart"/>
      <w:r w:rsidRPr="00933DF1">
        <w:rPr>
          <w:lang w:val="en-US"/>
        </w:rPr>
        <w:t>how learning analytics contribute to more accurate and learner-centered assessment practices</w:t>
      </w:r>
      <w:proofErr w:type="gramEnd"/>
      <w:r w:rsidRPr="00933DF1">
        <w:rPr>
          <w:lang w:val="en-US"/>
        </w:rPr>
        <w:t>. (Lecture 12)</w:t>
      </w:r>
    </w:p>
    <w:p w14:paraId="693C501E" w14:textId="77777777" w:rsidR="00933DF1" w:rsidRPr="00933DF1" w:rsidRDefault="00933DF1" w:rsidP="00933DF1">
      <w:pPr>
        <w:spacing w:after="0" w:line="276" w:lineRule="auto"/>
        <w:jc w:val="both"/>
        <w:rPr>
          <w:lang w:val="en-US"/>
        </w:rPr>
      </w:pPr>
      <w:r w:rsidRPr="00933DF1">
        <w:rPr>
          <w:lang w:val="en-US"/>
        </w:rPr>
        <w:t>116. Explain the functions of digital platforms used for formative assessment in ELT. (Lecture 12)</w:t>
      </w:r>
    </w:p>
    <w:p w14:paraId="5C7ABA9D" w14:textId="77777777" w:rsidR="00933DF1" w:rsidRPr="00933DF1" w:rsidRDefault="00933DF1" w:rsidP="00933DF1">
      <w:pPr>
        <w:spacing w:after="0" w:line="276" w:lineRule="auto"/>
        <w:jc w:val="both"/>
        <w:rPr>
          <w:lang w:val="en-US"/>
        </w:rPr>
      </w:pPr>
      <w:r w:rsidRPr="00933DF1">
        <w:rPr>
          <w:lang w:val="en-US"/>
        </w:rPr>
        <w:t>117. Discuss how digital platforms support summative assessment and ensure fairness. (Lecture 12)</w:t>
      </w:r>
    </w:p>
    <w:p w14:paraId="5CE2DB12" w14:textId="77777777" w:rsidR="00933DF1" w:rsidRPr="00933DF1" w:rsidRDefault="00933DF1" w:rsidP="00933DF1">
      <w:pPr>
        <w:spacing w:after="0" w:line="276" w:lineRule="auto"/>
        <w:jc w:val="both"/>
        <w:rPr>
          <w:lang w:val="en-US"/>
        </w:rPr>
      </w:pPr>
      <w:r w:rsidRPr="00933DF1">
        <w:rPr>
          <w:lang w:val="en-US"/>
        </w:rPr>
        <w:t>118. Describe effective classroom strategies for integrating ICT-based assessment into regular teaching. (Lecture 12)</w:t>
      </w:r>
    </w:p>
    <w:p w14:paraId="0DAC6609" w14:textId="77777777" w:rsidR="00933DF1" w:rsidRPr="00933DF1" w:rsidRDefault="00933DF1" w:rsidP="00933DF1">
      <w:pPr>
        <w:spacing w:after="0" w:line="276" w:lineRule="auto"/>
        <w:jc w:val="both"/>
        <w:rPr>
          <w:lang w:val="en-US"/>
        </w:rPr>
      </w:pPr>
      <w:r w:rsidRPr="00933DF1">
        <w:rPr>
          <w:lang w:val="en-US"/>
        </w:rPr>
        <w:t>119. Explain the main challenges teachers may face when using ICT tools for assessment. (Lecture 12)</w:t>
      </w:r>
    </w:p>
    <w:p w14:paraId="3C784FC2" w14:textId="215CF294" w:rsidR="00B27DF2" w:rsidRPr="001F3BE0" w:rsidRDefault="00933DF1" w:rsidP="00933DF1">
      <w:pPr>
        <w:spacing w:after="0" w:line="276" w:lineRule="auto"/>
        <w:jc w:val="both"/>
        <w:rPr>
          <w:lang w:val="en-US"/>
        </w:rPr>
      </w:pPr>
      <w:r w:rsidRPr="00933DF1">
        <w:rPr>
          <w:lang w:val="en-US"/>
        </w:rPr>
        <w:t>120. Discuss how ICT-based assessment can support learner autonomy and continuous improvement. (Lecture 12)</w:t>
      </w:r>
      <w:r w:rsidR="00B27DF2" w:rsidRPr="00B27DF2">
        <w:rPr>
          <w:lang w:val="en-US"/>
        </w:rPr>
        <w:t>)</w:t>
      </w:r>
    </w:p>
    <w:p w14:paraId="030601F5" w14:textId="0C52DBE3" w:rsidR="001F3BE0" w:rsidRPr="00A03EFE" w:rsidRDefault="001F3BE0" w:rsidP="00C3011E">
      <w:pPr>
        <w:spacing w:line="276" w:lineRule="auto"/>
        <w:contextualSpacing/>
        <w:jc w:val="center"/>
        <w:rPr>
          <w:rFonts w:eastAsia="MS Mincho"/>
          <w:b/>
          <w:bCs/>
          <w:szCs w:val="28"/>
          <w:lang w:val="en-US" w:eastAsia="ja-JP"/>
        </w:rPr>
      </w:pPr>
      <w:bookmarkStart w:id="0" w:name="_GoBack"/>
      <w:bookmarkEnd w:id="0"/>
      <w:r w:rsidRPr="001F3BE0">
        <w:rPr>
          <w:b/>
          <w:bCs/>
          <w:lang w:val="en-US"/>
        </w:rPr>
        <w:lastRenderedPageBreak/>
        <w:t>LECTURE 13</w:t>
      </w:r>
      <w:r>
        <w:rPr>
          <w:b/>
          <w:bCs/>
          <w:lang w:val="en-US"/>
        </w:rPr>
        <w:t xml:space="preserve">. </w:t>
      </w:r>
      <w:r w:rsidR="00B106E6" w:rsidRPr="00B106E6">
        <w:rPr>
          <w:rStyle w:val="ac"/>
          <w:szCs w:val="28"/>
          <w:lang w:val="en-US"/>
        </w:rPr>
        <w:t>Innovations in Assessing English Language Proficiency</w:t>
      </w:r>
    </w:p>
    <w:p w14:paraId="44393119" w14:textId="769CE4E6" w:rsidR="001F3BE0" w:rsidRPr="001F3BE0" w:rsidRDefault="001F3BE0" w:rsidP="00C3011E">
      <w:pPr>
        <w:spacing w:after="0" w:line="276" w:lineRule="auto"/>
        <w:jc w:val="both"/>
        <w:rPr>
          <w:b/>
          <w:bCs/>
          <w:lang w:val="en-US"/>
        </w:rPr>
      </w:pPr>
    </w:p>
    <w:p w14:paraId="2117E690" w14:textId="46F4EE14" w:rsidR="00AA1AB2" w:rsidRPr="00AA1AB2" w:rsidRDefault="00AA1AB2" w:rsidP="00AA1AB2">
      <w:pPr>
        <w:spacing w:after="0" w:line="276" w:lineRule="auto"/>
        <w:ind w:left="426" w:hanging="426"/>
        <w:jc w:val="both"/>
        <w:rPr>
          <w:lang w:val="en-US"/>
        </w:rPr>
      </w:pPr>
      <w:r w:rsidRPr="00AA1AB2">
        <w:rPr>
          <w:lang w:val="en-US"/>
        </w:rPr>
        <w:t>1</w:t>
      </w:r>
      <w:r w:rsidRPr="00AA1AB2">
        <w:rPr>
          <w:lang w:val="en-US"/>
        </w:rPr>
        <w:t>21</w:t>
      </w:r>
      <w:r w:rsidRPr="00AA1AB2">
        <w:rPr>
          <w:lang w:val="en-US"/>
        </w:rPr>
        <w:t>. Explain what innovative assessment means in modern English language teaching. (Lecture 13)</w:t>
      </w:r>
    </w:p>
    <w:p w14:paraId="4C664241" w14:textId="3D5E5B3E" w:rsidR="00AA1AB2" w:rsidRPr="00AA1AB2" w:rsidRDefault="00AA1AB2" w:rsidP="00AA1AB2">
      <w:pPr>
        <w:spacing w:after="0" w:line="276" w:lineRule="auto"/>
        <w:ind w:left="426" w:hanging="426"/>
        <w:jc w:val="both"/>
        <w:rPr>
          <w:lang w:val="en-US"/>
        </w:rPr>
      </w:pPr>
      <w:r w:rsidRPr="00AA1AB2">
        <w:rPr>
          <w:lang w:val="en-US"/>
        </w:rPr>
        <w:t>12</w:t>
      </w:r>
      <w:r w:rsidRPr="00AA1AB2">
        <w:rPr>
          <w:lang w:val="en-US"/>
        </w:rPr>
        <w:t>2. Describe one example of a digital or alternative assessment method used in ELT. (Lecture 13)</w:t>
      </w:r>
    </w:p>
    <w:p w14:paraId="077B8CE6" w14:textId="67DF3B87" w:rsidR="00AA1AB2" w:rsidRPr="00AA1AB2" w:rsidRDefault="00AA1AB2" w:rsidP="00AA1AB2">
      <w:pPr>
        <w:spacing w:after="0" w:line="276" w:lineRule="auto"/>
        <w:ind w:left="426" w:hanging="426"/>
        <w:jc w:val="both"/>
        <w:rPr>
          <w:lang w:val="en-US"/>
        </w:rPr>
      </w:pPr>
      <w:r w:rsidRPr="00AA1AB2">
        <w:rPr>
          <w:lang w:val="en-US"/>
        </w:rPr>
        <w:t>12</w:t>
      </w:r>
      <w:r w:rsidRPr="00AA1AB2">
        <w:rPr>
          <w:lang w:val="en-US"/>
        </w:rPr>
        <w:t>3. Explain how multimodal assessment can help students demonstrate their language skills. (Lecture 13)</w:t>
      </w:r>
    </w:p>
    <w:p w14:paraId="087EF218" w14:textId="79FB9A5B" w:rsidR="00AA1AB2" w:rsidRPr="00AA1AB2" w:rsidRDefault="00AA1AB2" w:rsidP="00AA1AB2">
      <w:pPr>
        <w:spacing w:after="0" w:line="276" w:lineRule="auto"/>
        <w:ind w:left="426" w:hanging="426"/>
        <w:jc w:val="both"/>
        <w:rPr>
          <w:lang w:val="en-US"/>
        </w:rPr>
      </w:pPr>
      <w:r w:rsidRPr="00AA1AB2">
        <w:rPr>
          <w:lang w:val="en-US"/>
        </w:rPr>
        <w:t>12</w:t>
      </w:r>
      <w:r w:rsidRPr="00AA1AB2">
        <w:rPr>
          <w:lang w:val="en-US"/>
        </w:rPr>
        <w:t>4. Discuss why traditional paper-based tests may be insufficient for assessing 21st-century skills. (Lecture 13)</w:t>
      </w:r>
    </w:p>
    <w:p w14:paraId="69AD2BCC" w14:textId="445D9FFA" w:rsidR="001F3BE0" w:rsidRDefault="00AA1AB2" w:rsidP="00AA1AB2">
      <w:pPr>
        <w:spacing w:after="0" w:line="276" w:lineRule="auto"/>
        <w:ind w:left="426" w:hanging="426"/>
        <w:jc w:val="both"/>
        <w:rPr>
          <w:lang w:val="en-US"/>
        </w:rPr>
      </w:pPr>
      <w:r w:rsidRPr="00AA1AB2">
        <w:rPr>
          <w:lang w:val="en-US"/>
        </w:rPr>
        <w:t>12</w:t>
      </w:r>
      <w:r w:rsidRPr="00AA1AB2">
        <w:rPr>
          <w:lang w:val="en-US"/>
        </w:rPr>
        <w:t>5. Describe one challenge teachers may face when implementing innovative assessment approaches. (Lecture 13)</w:t>
      </w:r>
      <w:r w:rsidR="00C3011E" w:rsidRPr="00C3011E">
        <w:rPr>
          <w:lang w:val="en-US"/>
        </w:rPr>
        <w:t xml:space="preserve">. </w:t>
      </w:r>
    </w:p>
    <w:p w14:paraId="5D5D1F7D" w14:textId="77777777" w:rsidR="00C3011E" w:rsidRPr="001F3BE0" w:rsidRDefault="00C3011E" w:rsidP="00C3011E">
      <w:pPr>
        <w:spacing w:after="0" w:line="276" w:lineRule="auto"/>
        <w:ind w:left="426"/>
        <w:jc w:val="both"/>
        <w:rPr>
          <w:lang w:val="en-US"/>
        </w:rPr>
      </w:pPr>
    </w:p>
    <w:p w14:paraId="33762CBE" w14:textId="5BCE6889" w:rsidR="001F3BE0" w:rsidRDefault="001F3BE0" w:rsidP="00C3011E">
      <w:pPr>
        <w:spacing w:after="0" w:line="276" w:lineRule="auto"/>
        <w:jc w:val="center"/>
        <w:rPr>
          <w:b/>
          <w:bCs/>
          <w:lang w:val="en-US"/>
        </w:rPr>
      </w:pPr>
      <w:r w:rsidRPr="001F3BE0">
        <w:rPr>
          <w:b/>
          <w:bCs/>
          <w:lang w:val="en-US"/>
        </w:rPr>
        <w:t>LECTURE 1</w:t>
      </w:r>
      <w:r>
        <w:rPr>
          <w:b/>
          <w:bCs/>
          <w:lang w:val="en-US"/>
        </w:rPr>
        <w:t xml:space="preserve">4. </w:t>
      </w:r>
      <w:r w:rsidR="00B106E6" w:rsidRPr="00B106E6">
        <w:rPr>
          <w:b/>
          <w:bCs/>
          <w:lang w:val="en-US"/>
        </w:rPr>
        <w:t>Innovative Approaches to Classroom Management in ELT</w:t>
      </w:r>
    </w:p>
    <w:p w14:paraId="567F8BF8" w14:textId="77777777" w:rsidR="00C3011E" w:rsidRPr="001F3BE0" w:rsidRDefault="00C3011E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1A0D1A26" w14:textId="27FC96E9" w:rsidR="00AA1AB2" w:rsidRPr="00AA1AB2" w:rsidRDefault="00AA1AB2" w:rsidP="00AA1AB2">
      <w:pPr>
        <w:spacing w:after="0" w:line="276" w:lineRule="auto"/>
        <w:ind w:left="567" w:hanging="567"/>
        <w:jc w:val="both"/>
        <w:rPr>
          <w:lang w:val="en-US"/>
        </w:rPr>
      </w:pPr>
      <w:r>
        <w:rPr>
          <w:lang w:val="en-US"/>
        </w:rPr>
        <w:t>126</w:t>
      </w:r>
      <w:r w:rsidR="00C3011E" w:rsidRPr="00C3011E">
        <w:rPr>
          <w:lang w:val="en-US"/>
        </w:rPr>
        <w:t xml:space="preserve">. </w:t>
      </w:r>
      <w:r w:rsidRPr="00AA1AB2">
        <w:rPr>
          <w:lang w:val="en-US"/>
        </w:rPr>
        <w:t>Describe why effective classroom management is important in modern ELT. (Lecture 14)</w:t>
      </w:r>
    </w:p>
    <w:p w14:paraId="32F4CEAF" w14:textId="5B28D1A9" w:rsidR="00AA1AB2" w:rsidRPr="00AA1AB2" w:rsidRDefault="00AA1AB2" w:rsidP="00AA1AB2">
      <w:pPr>
        <w:spacing w:after="0" w:line="276" w:lineRule="auto"/>
        <w:ind w:left="567" w:hanging="567"/>
        <w:jc w:val="both"/>
        <w:rPr>
          <w:lang w:val="en-US"/>
        </w:rPr>
      </w:pPr>
      <w:r w:rsidRPr="00AA1AB2">
        <w:rPr>
          <w:lang w:val="en-US"/>
        </w:rPr>
        <w:t>1</w:t>
      </w:r>
      <w:r w:rsidRPr="00AA1AB2">
        <w:rPr>
          <w:lang w:val="en-US"/>
        </w:rPr>
        <w:t>2</w:t>
      </w:r>
      <w:r w:rsidRPr="00AA1AB2">
        <w:rPr>
          <w:lang w:val="en-US"/>
        </w:rPr>
        <w:t>7</w:t>
      </w:r>
      <w:r w:rsidRPr="00AA1AB2">
        <w:rPr>
          <w:lang w:val="en-US"/>
        </w:rPr>
        <w:t>. Explain one innovative strategy that helps create a positive learning environment. (Lecture 14)</w:t>
      </w:r>
    </w:p>
    <w:p w14:paraId="30F16CC8" w14:textId="47545D76" w:rsidR="00AA1AB2" w:rsidRPr="00AA1AB2" w:rsidRDefault="00AA1AB2" w:rsidP="00AA1AB2">
      <w:pPr>
        <w:spacing w:after="0" w:line="276" w:lineRule="auto"/>
        <w:ind w:left="567" w:hanging="567"/>
        <w:jc w:val="both"/>
        <w:rPr>
          <w:lang w:val="en-US"/>
        </w:rPr>
      </w:pPr>
      <w:r w:rsidRPr="00AA1AB2">
        <w:rPr>
          <w:lang w:val="en-US"/>
        </w:rPr>
        <w:t>128</w:t>
      </w:r>
      <w:r w:rsidRPr="00AA1AB2">
        <w:rPr>
          <w:lang w:val="en-US"/>
        </w:rPr>
        <w:t>. Describe how digital tools can support classroom management in English lessons. (Lecture 14)</w:t>
      </w:r>
    </w:p>
    <w:p w14:paraId="124979A4" w14:textId="285E550F" w:rsidR="00AA1AB2" w:rsidRPr="00AA1AB2" w:rsidRDefault="00AA1AB2" w:rsidP="00AA1AB2">
      <w:pPr>
        <w:spacing w:after="0" w:line="276" w:lineRule="auto"/>
        <w:ind w:left="567" w:hanging="567"/>
        <w:jc w:val="both"/>
        <w:rPr>
          <w:lang w:val="en-US"/>
        </w:rPr>
      </w:pPr>
      <w:r w:rsidRPr="00AA1AB2">
        <w:rPr>
          <w:lang w:val="en-US"/>
        </w:rPr>
        <w:t>129</w:t>
      </w:r>
      <w:r w:rsidRPr="00AA1AB2">
        <w:rPr>
          <w:lang w:val="en-US"/>
        </w:rPr>
        <w:t>. Explain how learner-centered management changes the teacher’s role in the classroom. (Lecture 14)</w:t>
      </w:r>
    </w:p>
    <w:p w14:paraId="450D0FB6" w14:textId="6DE268A6" w:rsidR="001F3BE0" w:rsidRDefault="00AA1AB2" w:rsidP="00AA1AB2">
      <w:pPr>
        <w:spacing w:after="0" w:line="276" w:lineRule="auto"/>
        <w:ind w:left="567" w:hanging="567"/>
        <w:jc w:val="both"/>
        <w:rPr>
          <w:lang w:val="en-US"/>
        </w:rPr>
      </w:pPr>
      <w:r w:rsidRPr="00AA1AB2">
        <w:rPr>
          <w:lang w:val="en-US"/>
        </w:rPr>
        <w:t>130</w:t>
      </w:r>
      <w:r w:rsidRPr="00AA1AB2">
        <w:rPr>
          <w:lang w:val="en-US"/>
        </w:rPr>
        <w:t>. Discuss one challenge teachers may face when applying innovative management techniques. (Lecture 14)</w:t>
      </w:r>
      <w:r w:rsidR="00C3011E" w:rsidRPr="00C3011E">
        <w:rPr>
          <w:lang w:val="en-US"/>
        </w:rPr>
        <w:t>)</w:t>
      </w:r>
    </w:p>
    <w:p w14:paraId="5C36BC90" w14:textId="77777777" w:rsidR="00C3011E" w:rsidRPr="00C3132E" w:rsidRDefault="00C3011E" w:rsidP="00C3011E">
      <w:pPr>
        <w:spacing w:after="0" w:line="276" w:lineRule="auto"/>
        <w:ind w:left="567" w:hanging="141"/>
        <w:jc w:val="both"/>
        <w:rPr>
          <w:lang w:val="en-US"/>
        </w:rPr>
      </w:pPr>
    </w:p>
    <w:p w14:paraId="4354B248" w14:textId="79E5B9C6" w:rsidR="00FA3B90" w:rsidRDefault="00FA3B90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1F3BE0">
        <w:rPr>
          <w:b/>
          <w:bCs/>
          <w:lang w:val="en-US"/>
        </w:rPr>
        <w:t>LECTURE 1</w:t>
      </w:r>
      <w:r>
        <w:rPr>
          <w:b/>
          <w:bCs/>
          <w:lang w:val="en-US"/>
        </w:rPr>
        <w:t xml:space="preserve">5. </w:t>
      </w:r>
      <w:r w:rsidR="00B106E6" w:rsidRPr="00B106E6">
        <w:rPr>
          <w:rStyle w:val="ac"/>
          <w:szCs w:val="28"/>
          <w:lang w:val="en-US"/>
        </w:rPr>
        <w:t>Gamification and Communicative Games in ELT</w:t>
      </w:r>
    </w:p>
    <w:p w14:paraId="3527181C" w14:textId="77777777" w:rsidR="00FA3B90" w:rsidRPr="001F3BE0" w:rsidRDefault="00FA3B90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0CDED2C0" w14:textId="7F3F95C3" w:rsidR="00AA1AB2" w:rsidRPr="00AA1AB2" w:rsidRDefault="00AA1AB2" w:rsidP="00AA1AB2">
      <w:pPr>
        <w:spacing w:after="0" w:line="276" w:lineRule="auto"/>
        <w:ind w:left="567" w:hanging="567"/>
        <w:jc w:val="both"/>
        <w:rPr>
          <w:lang w:val="en-US"/>
        </w:rPr>
      </w:pPr>
      <w:r>
        <w:rPr>
          <w:lang w:val="en-US"/>
        </w:rPr>
        <w:t>131</w:t>
      </w:r>
      <w:r w:rsidR="00C3011E" w:rsidRPr="00C3011E">
        <w:rPr>
          <w:lang w:val="en-US"/>
        </w:rPr>
        <w:t xml:space="preserve">. </w:t>
      </w:r>
      <w:r w:rsidRPr="00AA1AB2">
        <w:rPr>
          <w:lang w:val="en-US"/>
        </w:rPr>
        <w:t xml:space="preserve">Explain what </w:t>
      </w:r>
      <w:proofErr w:type="spellStart"/>
      <w:r w:rsidRPr="00AA1AB2">
        <w:rPr>
          <w:lang w:val="en-US"/>
        </w:rPr>
        <w:t>gamification</w:t>
      </w:r>
      <w:proofErr w:type="spellEnd"/>
      <w:r w:rsidRPr="00AA1AB2">
        <w:rPr>
          <w:lang w:val="en-US"/>
        </w:rPr>
        <w:t xml:space="preserve"> means in ELT and why teachers use it. (Lecture 15)</w:t>
      </w:r>
    </w:p>
    <w:p w14:paraId="6A4A630D" w14:textId="442C99B5" w:rsidR="00AA1AB2" w:rsidRPr="00AA1AB2" w:rsidRDefault="00AA1AB2" w:rsidP="00AA1AB2">
      <w:pPr>
        <w:spacing w:after="0" w:line="276" w:lineRule="auto"/>
        <w:ind w:left="567" w:hanging="567"/>
        <w:jc w:val="both"/>
        <w:rPr>
          <w:lang w:val="en-US"/>
        </w:rPr>
      </w:pPr>
      <w:r>
        <w:rPr>
          <w:lang w:val="en-US"/>
        </w:rPr>
        <w:t>132</w:t>
      </w:r>
      <w:r w:rsidRPr="00AA1AB2">
        <w:rPr>
          <w:lang w:val="en-US"/>
        </w:rPr>
        <w:t>. Describe how communicative games help develop speaking skills. (Lecture 15)</w:t>
      </w:r>
    </w:p>
    <w:p w14:paraId="6270CD22" w14:textId="01BAD8DA" w:rsidR="00AA1AB2" w:rsidRPr="00AA1AB2" w:rsidRDefault="00AA1AB2" w:rsidP="00AA1AB2">
      <w:pPr>
        <w:spacing w:after="0" w:line="276" w:lineRule="auto"/>
        <w:ind w:left="567" w:hanging="567"/>
        <w:jc w:val="both"/>
        <w:rPr>
          <w:lang w:val="en-US"/>
        </w:rPr>
      </w:pPr>
      <w:r w:rsidRPr="00AA1AB2">
        <w:rPr>
          <w:lang w:val="en-US"/>
        </w:rPr>
        <w:t>133</w:t>
      </w:r>
      <w:r w:rsidRPr="00AA1AB2">
        <w:rPr>
          <w:lang w:val="en-US"/>
        </w:rPr>
        <w:t>. Explain the role of motivation in game-based learning. (Lecture 15)</w:t>
      </w:r>
    </w:p>
    <w:p w14:paraId="1C7A747C" w14:textId="77777777" w:rsidR="00AA1AB2" w:rsidRPr="00AA1AB2" w:rsidRDefault="00AA1AB2" w:rsidP="00AA1AB2">
      <w:pPr>
        <w:spacing w:after="0" w:line="276" w:lineRule="auto"/>
        <w:ind w:left="567" w:hanging="567"/>
        <w:jc w:val="both"/>
        <w:rPr>
          <w:lang w:val="en-US"/>
        </w:rPr>
      </w:pPr>
    </w:p>
    <w:p w14:paraId="20D37870" w14:textId="2D4284D5" w:rsidR="00AA1AB2" w:rsidRPr="00AA1AB2" w:rsidRDefault="00AA1AB2" w:rsidP="00AA1AB2">
      <w:pPr>
        <w:spacing w:after="0" w:line="276" w:lineRule="auto"/>
        <w:ind w:left="567" w:hanging="567"/>
        <w:jc w:val="both"/>
        <w:rPr>
          <w:lang w:val="en-US"/>
        </w:rPr>
      </w:pPr>
      <w:r w:rsidRPr="00AA1AB2">
        <w:rPr>
          <w:lang w:val="en-US"/>
        </w:rPr>
        <w:t>134</w:t>
      </w:r>
      <w:r w:rsidRPr="00AA1AB2">
        <w:rPr>
          <w:lang w:val="en-US"/>
        </w:rPr>
        <w:t xml:space="preserve">. Describe </w:t>
      </w:r>
      <w:proofErr w:type="gramStart"/>
      <w:r w:rsidRPr="00AA1AB2">
        <w:rPr>
          <w:lang w:val="en-US"/>
        </w:rPr>
        <w:t>one example of a communicative game and how it works in the classroom</w:t>
      </w:r>
      <w:proofErr w:type="gramEnd"/>
      <w:r w:rsidRPr="00AA1AB2">
        <w:rPr>
          <w:lang w:val="en-US"/>
        </w:rPr>
        <w:t>. (Lecture 15)</w:t>
      </w:r>
    </w:p>
    <w:p w14:paraId="4E0A9071" w14:textId="3BA4204C" w:rsidR="00B27DF2" w:rsidRPr="00AA1AB2" w:rsidRDefault="00AA1AB2" w:rsidP="00AA1AB2">
      <w:pPr>
        <w:spacing w:after="0" w:line="276" w:lineRule="auto"/>
        <w:ind w:left="567" w:hanging="567"/>
        <w:jc w:val="both"/>
        <w:rPr>
          <w:lang w:val="en-US"/>
        </w:rPr>
      </w:pPr>
      <w:r w:rsidRPr="00AA1AB2">
        <w:rPr>
          <w:lang w:val="en-US"/>
        </w:rPr>
        <w:t>135</w:t>
      </w:r>
      <w:r w:rsidRPr="00AA1AB2">
        <w:rPr>
          <w:lang w:val="en-US"/>
        </w:rPr>
        <w:t xml:space="preserve">. Discuss possible challenges teachers may face when using </w:t>
      </w:r>
      <w:proofErr w:type="spellStart"/>
      <w:r w:rsidRPr="00AA1AB2">
        <w:rPr>
          <w:lang w:val="en-US"/>
        </w:rPr>
        <w:t>gamification</w:t>
      </w:r>
      <w:proofErr w:type="spellEnd"/>
      <w:r w:rsidRPr="00AA1AB2">
        <w:rPr>
          <w:lang w:val="en-US"/>
        </w:rPr>
        <w:t>. (Lecture 15)</w:t>
      </w:r>
    </w:p>
    <w:sectPr w:rsidR="00B27DF2" w:rsidRPr="00AA1AB2" w:rsidSect="00AA1AB2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E04BE"/>
    <w:multiLevelType w:val="multilevel"/>
    <w:tmpl w:val="3258D05A"/>
    <w:lvl w:ilvl="0">
      <w:start w:val="10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">
    <w:nsid w:val="141223DF"/>
    <w:multiLevelType w:val="multilevel"/>
    <w:tmpl w:val="AF18AF8A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B92164"/>
    <w:multiLevelType w:val="multilevel"/>
    <w:tmpl w:val="533C9FC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1B6068"/>
    <w:multiLevelType w:val="multilevel"/>
    <w:tmpl w:val="8A0EBC2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0E2BD2"/>
    <w:multiLevelType w:val="multilevel"/>
    <w:tmpl w:val="90C68B68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F854D3"/>
    <w:multiLevelType w:val="hybridMultilevel"/>
    <w:tmpl w:val="EEB63DD0"/>
    <w:lvl w:ilvl="0" w:tplc="E2FEB18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6229D"/>
    <w:multiLevelType w:val="multilevel"/>
    <w:tmpl w:val="166A26B4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0E2790"/>
    <w:multiLevelType w:val="multilevel"/>
    <w:tmpl w:val="E3DE3774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567B50"/>
    <w:multiLevelType w:val="multilevel"/>
    <w:tmpl w:val="0570D41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BA146B"/>
    <w:multiLevelType w:val="multilevel"/>
    <w:tmpl w:val="FAD42ED6"/>
    <w:lvl w:ilvl="0">
      <w:start w:val="1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533CF9"/>
    <w:multiLevelType w:val="multilevel"/>
    <w:tmpl w:val="B6B84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DD719F"/>
    <w:multiLevelType w:val="multilevel"/>
    <w:tmpl w:val="7932E1E4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C17559"/>
    <w:multiLevelType w:val="hybridMultilevel"/>
    <w:tmpl w:val="39B08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AB7B50"/>
    <w:multiLevelType w:val="multilevel"/>
    <w:tmpl w:val="20326B52"/>
    <w:lvl w:ilvl="0">
      <w:start w:val="1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4533EF"/>
    <w:multiLevelType w:val="multilevel"/>
    <w:tmpl w:val="1146155A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585B77"/>
    <w:multiLevelType w:val="hybridMultilevel"/>
    <w:tmpl w:val="4FA6EEC8"/>
    <w:lvl w:ilvl="0" w:tplc="3F421C4C">
      <w:start w:val="8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6A7823"/>
    <w:multiLevelType w:val="hybridMultilevel"/>
    <w:tmpl w:val="12AE1100"/>
    <w:lvl w:ilvl="0" w:tplc="3F421C4C">
      <w:start w:val="8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360DB9"/>
    <w:multiLevelType w:val="multilevel"/>
    <w:tmpl w:val="6A048CC8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CA4621"/>
    <w:multiLevelType w:val="multilevel"/>
    <w:tmpl w:val="36A47A9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8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11"/>
  </w:num>
  <w:num w:numId="10">
    <w:abstractNumId w:val="1"/>
  </w:num>
  <w:num w:numId="11">
    <w:abstractNumId w:val="0"/>
  </w:num>
  <w:num w:numId="12">
    <w:abstractNumId w:val="17"/>
  </w:num>
  <w:num w:numId="13">
    <w:abstractNumId w:val="14"/>
  </w:num>
  <w:num w:numId="14">
    <w:abstractNumId w:val="9"/>
  </w:num>
  <w:num w:numId="15">
    <w:abstractNumId w:val="13"/>
  </w:num>
  <w:num w:numId="16">
    <w:abstractNumId w:val="16"/>
  </w:num>
  <w:num w:numId="17">
    <w:abstractNumId w:val="12"/>
  </w:num>
  <w:num w:numId="18">
    <w:abstractNumId w:val="5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0C"/>
    <w:rsid w:val="000F57B9"/>
    <w:rsid w:val="00107D75"/>
    <w:rsid w:val="001F3BE0"/>
    <w:rsid w:val="003B6F19"/>
    <w:rsid w:val="006C0B77"/>
    <w:rsid w:val="008242FF"/>
    <w:rsid w:val="00870751"/>
    <w:rsid w:val="008E3767"/>
    <w:rsid w:val="00922C48"/>
    <w:rsid w:val="00933DF1"/>
    <w:rsid w:val="009543CD"/>
    <w:rsid w:val="00A1410C"/>
    <w:rsid w:val="00AA1AB2"/>
    <w:rsid w:val="00B106E6"/>
    <w:rsid w:val="00B27DF2"/>
    <w:rsid w:val="00B915B7"/>
    <w:rsid w:val="00BB154E"/>
    <w:rsid w:val="00BB3BC0"/>
    <w:rsid w:val="00C3011E"/>
    <w:rsid w:val="00C3132E"/>
    <w:rsid w:val="00D22B15"/>
    <w:rsid w:val="00E03309"/>
    <w:rsid w:val="00EA59DF"/>
    <w:rsid w:val="00EE4070"/>
    <w:rsid w:val="00F01ABC"/>
    <w:rsid w:val="00F12C76"/>
    <w:rsid w:val="00F94688"/>
    <w:rsid w:val="00FA3B90"/>
    <w:rsid w:val="00FC0AA5"/>
    <w:rsid w:val="00FD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5AA10"/>
  <w15:chartTrackingRefBased/>
  <w15:docId w15:val="{CA77FB2C-EAA7-4592-99A3-D0A423DE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141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41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1410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410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410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410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410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410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410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41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41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A141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410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1410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1410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1410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1410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1410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141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141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410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41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41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410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1410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410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41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410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1410C"/>
    <w:rPr>
      <w:b/>
      <w:bCs/>
      <w:smallCaps/>
      <w:color w:val="2F5496" w:themeColor="accent1" w:themeShade="BF"/>
      <w:spacing w:val="5"/>
    </w:rPr>
  </w:style>
  <w:style w:type="character" w:styleId="ac">
    <w:name w:val="Strong"/>
    <w:basedOn w:val="a0"/>
    <w:uiPriority w:val="22"/>
    <w:qFormat/>
    <w:rsid w:val="001F3BE0"/>
    <w:rPr>
      <w:b/>
      <w:bCs/>
    </w:rPr>
  </w:style>
  <w:style w:type="table" w:styleId="ad">
    <w:name w:val="Table Grid"/>
    <w:basedOn w:val="a1"/>
    <w:uiPriority w:val="59"/>
    <w:rsid w:val="001F3BE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8</Pages>
  <Words>2324</Words>
  <Characters>13251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Gulchehra</cp:lastModifiedBy>
  <cp:revision>6</cp:revision>
  <dcterms:created xsi:type="dcterms:W3CDTF">2025-12-10T06:55:00Z</dcterms:created>
  <dcterms:modified xsi:type="dcterms:W3CDTF">2025-12-10T16:16:00Z</dcterms:modified>
</cp:coreProperties>
</file>